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A67A" w14:textId="77777777" w:rsidR="00137079" w:rsidRDefault="00137079" w:rsidP="00B91D4D">
      <w:pPr>
        <w:spacing w:after="360"/>
        <w:rPr>
          <w:rFonts w:ascii="Georgia" w:hAnsi="Georgia"/>
          <w:b/>
          <w:color w:val="214D83"/>
          <w:sz w:val="56"/>
          <w:szCs w:val="56"/>
        </w:rPr>
      </w:pPr>
    </w:p>
    <w:p w14:paraId="632C5BB9" w14:textId="77777777" w:rsidR="00B91D4D" w:rsidRDefault="00137079" w:rsidP="00B91D4D">
      <w:pPr>
        <w:spacing w:after="360"/>
        <w:jc w:val="center"/>
        <w:rPr>
          <w:rFonts w:ascii="Georgia" w:hAnsi="Georgia"/>
          <w:b/>
          <w:color w:val="214D83"/>
          <w:sz w:val="56"/>
          <w:szCs w:val="56"/>
        </w:rPr>
      </w:pPr>
      <w:r w:rsidRPr="009A352A">
        <w:rPr>
          <w:rFonts w:ascii="Georgia" w:hAnsi="Georgia"/>
          <w:b/>
          <w:color w:val="214D83"/>
          <w:sz w:val="56"/>
          <w:szCs w:val="56"/>
        </w:rPr>
        <w:t>Invitaţie</w:t>
      </w:r>
    </w:p>
    <w:p w14:paraId="5A29EBE7" w14:textId="4843915C" w:rsidR="00137079" w:rsidRPr="00B91D4D" w:rsidRDefault="00137079" w:rsidP="00B91D4D">
      <w:pPr>
        <w:spacing w:after="360"/>
        <w:jc w:val="center"/>
        <w:rPr>
          <w:rFonts w:ascii="Georgia" w:hAnsi="Georgia"/>
          <w:b/>
          <w:color w:val="214D83"/>
          <w:sz w:val="56"/>
          <w:szCs w:val="56"/>
        </w:rPr>
      </w:pPr>
      <w:r w:rsidRPr="00BF1E11">
        <w:rPr>
          <w:rFonts w:ascii="Georgia" w:hAnsi="Georgia"/>
          <w:b/>
          <w:sz w:val="28"/>
          <w:szCs w:val="28"/>
        </w:rPr>
        <w:t xml:space="preserve">Colegiul Tehnic „George Bariţiu” </w:t>
      </w:r>
      <w:r w:rsidRPr="00BF1E11">
        <w:rPr>
          <w:rFonts w:ascii="Georgia" w:hAnsi="Georgia"/>
          <w:sz w:val="28"/>
          <w:szCs w:val="28"/>
        </w:rPr>
        <w:t xml:space="preserve">Baia Mare – judeţul Maramureş, </w:t>
      </w:r>
    </w:p>
    <w:p w14:paraId="154BD244" w14:textId="77777777" w:rsidR="00137079" w:rsidRDefault="00137079" w:rsidP="00137079">
      <w:pPr>
        <w:spacing w:line="360" w:lineRule="auto"/>
        <w:ind w:firstLine="60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14:paraId="18CE29E9" w14:textId="77777777" w:rsidR="00137079" w:rsidRDefault="00137079" w:rsidP="00137079">
      <w:pPr>
        <w:spacing w:line="360" w:lineRule="auto"/>
        <w:ind w:firstLine="6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b/>
          <w:sz w:val="32"/>
          <w:szCs w:val="32"/>
        </w:rPr>
        <w:t>Concursul Național</w:t>
      </w:r>
      <w:r w:rsidRPr="00BF1E11">
        <w:rPr>
          <w:rFonts w:ascii="Georgia" w:hAnsi="Georgia"/>
          <w:b/>
          <w:sz w:val="32"/>
          <w:szCs w:val="32"/>
        </w:rPr>
        <w:t xml:space="preserve"> de Limba Engleză</w:t>
      </w:r>
    </w:p>
    <w:p w14:paraId="382A93C1" w14:textId="77777777" w:rsidR="00137079" w:rsidRPr="00896A28" w:rsidRDefault="00137079" w:rsidP="00137079">
      <w:pPr>
        <w:jc w:val="center"/>
        <w:rPr>
          <w:rFonts w:ascii="Georgia" w:hAnsi="Georgia"/>
          <w:b/>
          <w:sz w:val="36"/>
          <w:szCs w:val="36"/>
        </w:rPr>
      </w:pPr>
    </w:p>
    <w:p w14:paraId="54733139" w14:textId="77777777" w:rsidR="00137079" w:rsidRPr="00D32B8A" w:rsidRDefault="00137079" w:rsidP="00137079">
      <w:pPr>
        <w:rPr>
          <w:rFonts w:ascii="Georgia" w:hAnsi="Georgia"/>
          <w:b/>
        </w:rPr>
      </w:pPr>
    </w:p>
    <w:p w14:paraId="623436F0" w14:textId="40198D63" w:rsidR="00137079" w:rsidRDefault="00137079" w:rsidP="00137079">
      <w:pPr>
        <w:spacing w:line="360" w:lineRule="auto"/>
        <w:rPr>
          <w:rFonts w:ascii="Georgia" w:hAnsi="Georgia"/>
          <w:sz w:val="32"/>
          <w:szCs w:val="32"/>
        </w:rPr>
      </w:pPr>
    </w:p>
    <w:p w14:paraId="082C9039" w14:textId="2F51DBEB" w:rsidR="00137079" w:rsidRDefault="00137079" w:rsidP="00137079">
      <w:pPr>
        <w:spacing w:line="36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BDD2F" wp14:editId="3773D1F2">
                <wp:simplePos x="0" y="0"/>
                <wp:positionH relativeFrom="column">
                  <wp:posOffset>906780</wp:posOffset>
                </wp:positionH>
                <wp:positionV relativeFrom="paragraph">
                  <wp:posOffset>154305</wp:posOffset>
                </wp:positionV>
                <wp:extent cx="4498340" cy="9798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98340" cy="979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29A0F2" w14:textId="77777777" w:rsidR="00137079" w:rsidRPr="00137079" w:rsidRDefault="00137079" w:rsidP="001370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336699"/>
                                <w:sz w:val="120"/>
                                <w:szCs w:val="12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079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336699"/>
                                <w:sz w:val="120"/>
                                <w:szCs w:val="12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"Quest"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BDD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4pt;margin-top:12.15pt;width:354.2pt;height:7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" filled="f" stroked="f">
                <o:lock v:ext="edit" shapetype="t"/>
                <v:textbox style="mso-fit-shape-to-text:t">
                  <w:txbxContent>
                    <w:p w14:paraId="3029A0F2" w14:textId="77777777" w:rsidR="00137079" w:rsidRPr="00137079" w:rsidRDefault="00137079" w:rsidP="00137079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336699"/>
                          <w:sz w:val="120"/>
                          <w:szCs w:val="12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7079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336699"/>
                          <w:sz w:val="120"/>
                          <w:szCs w:val="12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"Quest"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A597ED" w14:textId="77777777" w:rsidR="00137079" w:rsidRDefault="00137079" w:rsidP="00137079">
      <w:pPr>
        <w:spacing w:line="360" w:lineRule="auto"/>
        <w:rPr>
          <w:rFonts w:ascii="Georgia" w:hAnsi="Georgia"/>
          <w:sz w:val="32"/>
          <w:szCs w:val="32"/>
        </w:rPr>
      </w:pPr>
    </w:p>
    <w:p w14:paraId="5BC221EF" w14:textId="77777777" w:rsidR="00137079" w:rsidRDefault="00137079" w:rsidP="00137079">
      <w:pPr>
        <w:ind w:firstLine="480"/>
        <w:rPr>
          <w:rFonts w:ascii="Georgia" w:hAnsi="Georgia"/>
          <w:sz w:val="32"/>
          <w:szCs w:val="32"/>
        </w:rPr>
      </w:pPr>
    </w:p>
    <w:p w14:paraId="419CA890" w14:textId="77777777" w:rsidR="00137079" w:rsidRDefault="00137079" w:rsidP="00137079">
      <w:pPr>
        <w:ind w:firstLine="480"/>
        <w:rPr>
          <w:rFonts w:ascii="Georgia" w:hAnsi="Georgia"/>
          <w:sz w:val="32"/>
          <w:szCs w:val="32"/>
        </w:rPr>
      </w:pPr>
    </w:p>
    <w:p w14:paraId="31FB74E1" w14:textId="77777777" w:rsidR="00137079" w:rsidRDefault="00137079" w:rsidP="00137079">
      <w:pPr>
        <w:ind w:firstLine="480"/>
        <w:rPr>
          <w:rFonts w:ascii="Georgia" w:hAnsi="Georgia"/>
          <w:sz w:val="32"/>
          <w:szCs w:val="32"/>
        </w:rPr>
      </w:pPr>
    </w:p>
    <w:p w14:paraId="16BFAA0B" w14:textId="77777777" w:rsidR="00137079" w:rsidRDefault="00137079" w:rsidP="00137079">
      <w:pPr>
        <w:ind w:firstLine="480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                                             E</w:t>
      </w:r>
      <w:r w:rsidRPr="00C33EA7">
        <w:rPr>
          <w:rFonts w:ascii="Georgia" w:hAnsi="Georgia"/>
          <w:b/>
          <w:sz w:val="32"/>
          <w:szCs w:val="32"/>
        </w:rPr>
        <w:t>di</w:t>
      </w:r>
      <w:r>
        <w:rPr>
          <w:rFonts w:ascii="Georgia" w:hAnsi="Georgia"/>
          <w:b/>
          <w:sz w:val="32"/>
          <w:szCs w:val="32"/>
        </w:rPr>
        <w:t>ț</w:t>
      </w:r>
      <w:r w:rsidRPr="00C33EA7">
        <w:rPr>
          <w:rFonts w:ascii="Georgia" w:hAnsi="Georgia"/>
          <w:b/>
          <w:sz w:val="32"/>
          <w:szCs w:val="32"/>
        </w:rPr>
        <w:t>ia a</w:t>
      </w:r>
      <w:r>
        <w:rPr>
          <w:rFonts w:ascii="Georgia" w:hAnsi="Georgia"/>
          <w:b/>
          <w:sz w:val="32"/>
          <w:szCs w:val="32"/>
        </w:rPr>
        <w:t xml:space="preserve"> XI</w:t>
      </w:r>
      <w:r w:rsidRPr="00C33EA7">
        <w:rPr>
          <w:rFonts w:ascii="Georgia" w:hAnsi="Georgia"/>
          <w:b/>
          <w:sz w:val="32"/>
          <w:szCs w:val="32"/>
        </w:rPr>
        <w:t>-a</w:t>
      </w:r>
    </w:p>
    <w:p w14:paraId="51EB145A" w14:textId="77777777" w:rsidR="00137079" w:rsidRDefault="00137079" w:rsidP="00137079">
      <w:pPr>
        <w:ind w:firstLine="480"/>
        <w:rPr>
          <w:rFonts w:ascii="Georgia" w:hAnsi="Georgia"/>
          <w:b/>
          <w:sz w:val="32"/>
          <w:szCs w:val="32"/>
        </w:rPr>
      </w:pPr>
    </w:p>
    <w:p w14:paraId="4278AEEA" w14:textId="77777777" w:rsidR="00137079" w:rsidRDefault="00137079" w:rsidP="00137079">
      <w:pPr>
        <w:ind w:firstLine="480"/>
        <w:rPr>
          <w:rFonts w:ascii="Georgia" w:hAnsi="Georgia"/>
          <w:b/>
          <w:sz w:val="32"/>
          <w:szCs w:val="32"/>
        </w:rPr>
      </w:pPr>
    </w:p>
    <w:p w14:paraId="2ADB2844" w14:textId="77777777" w:rsidR="00137079" w:rsidRDefault="00137079" w:rsidP="00137079">
      <w:pPr>
        <w:ind w:firstLine="480"/>
        <w:rPr>
          <w:rFonts w:ascii="Georgia" w:hAnsi="Georgia"/>
          <w:b/>
          <w:sz w:val="32"/>
          <w:szCs w:val="32"/>
        </w:rPr>
      </w:pPr>
    </w:p>
    <w:p w14:paraId="34A489B4" w14:textId="342B5C7E" w:rsidR="00137079" w:rsidRPr="00233E57" w:rsidRDefault="00137079" w:rsidP="00137079">
      <w:pPr>
        <w:spacing w:line="36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32"/>
          <w:szCs w:val="32"/>
        </w:rPr>
        <w:t xml:space="preserve">concurs adresat colegiilor </w:t>
      </w:r>
      <w:r w:rsidR="00B91D4D">
        <w:rPr>
          <w:rFonts w:ascii="Georgia" w:hAnsi="Georgia"/>
          <w:b/>
          <w:sz w:val="32"/>
          <w:szCs w:val="32"/>
          <w:lang w:val="ro-RO"/>
        </w:rPr>
        <w:t>ș</w:t>
      </w:r>
      <w:r>
        <w:rPr>
          <w:rFonts w:ascii="Georgia" w:hAnsi="Georgia"/>
          <w:b/>
          <w:sz w:val="32"/>
          <w:szCs w:val="32"/>
        </w:rPr>
        <w:t>i liceelor tehnologice</w:t>
      </w:r>
    </w:p>
    <w:p w14:paraId="27437F6E" w14:textId="77777777" w:rsidR="00137079" w:rsidRPr="00C33EA7" w:rsidRDefault="00137079" w:rsidP="00137079">
      <w:pPr>
        <w:ind w:firstLine="480"/>
        <w:rPr>
          <w:rFonts w:ascii="Georgia" w:hAnsi="Georgia"/>
          <w:b/>
          <w:sz w:val="32"/>
          <w:szCs w:val="32"/>
        </w:rPr>
      </w:pPr>
    </w:p>
    <w:p w14:paraId="637C6BE9" w14:textId="77777777" w:rsidR="00137079" w:rsidRDefault="00137079" w:rsidP="00137079">
      <w:pPr>
        <w:rPr>
          <w:rFonts w:ascii="Georgia" w:hAnsi="Georgia"/>
          <w:sz w:val="32"/>
          <w:szCs w:val="32"/>
        </w:rPr>
      </w:pPr>
    </w:p>
    <w:p w14:paraId="626299A3" w14:textId="77777777" w:rsidR="00137079" w:rsidRDefault="00137079" w:rsidP="00137079">
      <w:pPr>
        <w:rPr>
          <w:rFonts w:ascii="Georgia" w:hAnsi="Georgia"/>
          <w:sz w:val="32"/>
          <w:szCs w:val="32"/>
        </w:rPr>
      </w:pPr>
    </w:p>
    <w:p w14:paraId="7BACDCBA" w14:textId="77777777" w:rsidR="00137079" w:rsidRDefault="00137079" w:rsidP="00137079">
      <w:pPr>
        <w:pStyle w:val="Default"/>
      </w:pPr>
    </w:p>
    <w:p w14:paraId="319CB598" w14:textId="77777777" w:rsidR="00137079" w:rsidRDefault="00137079" w:rsidP="00137079">
      <w:pPr>
        <w:rPr>
          <w:rFonts w:ascii="Georgia" w:hAnsi="Georgia"/>
          <w:sz w:val="32"/>
          <w:szCs w:val="32"/>
        </w:rPr>
      </w:pPr>
      <w:r>
        <w:t xml:space="preserve"> </w:t>
      </w:r>
    </w:p>
    <w:p w14:paraId="2B2D38A6" w14:textId="77777777" w:rsidR="00A9504D" w:rsidRPr="00A9504D" w:rsidRDefault="00137079" w:rsidP="00137079">
      <w:pPr>
        <w:jc w:val="center"/>
        <w:rPr>
          <w:bCs/>
        </w:rPr>
      </w:pPr>
      <w:r w:rsidRPr="00A9504D">
        <w:rPr>
          <w:bCs/>
        </w:rPr>
        <w:t>Concursul a fost cuprins în</w:t>
      </w:r>
      <w:r w:rsidR="00A9504D" w:rsidRPr="00A9504D">
        <w:rPr>
          <w:bCs/>
        </w:rPr>
        <w:t xml:space="preserve"> </w:t>
      </w:r>
    </w:p>
    <w:p w14:paraId="63EF62F4" w14:textId="26306F5E" w:rsidR="00137079" w:rsidRPr="005978DE" w:rsidRDefault="00A9504D" w:rsidP="00137079">
      <w:pPr>
        <w:jc w:val="center"/>
        <w:rPr>
          <w:b/>
        </w:rPr>
      </w:pPr>
      <w:r>
        <w:rPr>
          <w:b/>
          <w:bCs/>
        </w:rPr>
        <w:t>Calendarul</w:t>
      </w:r>
      <w:r w:rsidR="00137079" w:rsidRPr="005978DE">
        <w:rPr>
          <w:b/>
          <w:bCs/>
        </w:rPr>
        <w:t xml:space="preserve"> concursurilor </w:t>
      </w:r>
      <w:r w:rsidR="00137079">
        <w:rPr>
          <w:b/>
          <w:bCs/>
        </w:rPr>
        <w:t>naţionale</w:t>
      </w:r>
      <w:r>
        <w:rPr>
          <w:b/>
          <w:bCs/>
          <w:lang w:val="ro-RO"/>
        </w:rPr>
        <w:t xml:space="preserve"> școlare 2023, </w:t>
      </w:r>
      <w:r w:rsidR="00137079">
        <w:rPr>
          <w:b/>
          <w:bCs/>
        </w:rPr>
        <w:t xml:space="preserve"> </w:t>
      </w:r>
      <w:r w:rsidR="00137079" w:rsidRPr="005978DE">
        <w:rPr>
          <w:b/>
        </w:rPr>
        <w:t xml:space="preserve">fără finanţare M.E., poziţia </w:t>
      </w:r>
      <w:r>
        <w:rPr>
          <w:b/>
        </w:rPr>
        <w:t>13</w:t>
      </w:r>
      <w:r w:rsidR="00137079" w:rsidRPr="005978DE">
        <w:rPr>
          <w:b/>
        </w:rPr>
        <w:t xml:space="preserve">, </w:t>
      </w:r>
    </w:p>
    <w:p w14:paraId="71B42991" w14:textId="6ABE6B8A" w:rsidR="00137079" w:rsidRPr="00A9504D" w:rsidRDefault="00137079" w:rsidP="00137079">
      <w:pPr>
        <w:jc w:val="center"/>
        <w:rPr>
          <w:rFonts w:ascii="Palatino Linotype" w:hAnsi="Palatino Linotype"/>
          <w:bCs/>
        </w:rPr>
      </w:pPr>
      <w:r w:rsidRPr="00A9504D">
        <w:rPr>
          <w:bCs/>
        </w:rPr>
        <w:t xml:space="preserve">aprobat de Ministerul Educaţiei </w:t>
      </w:r>
      <w:r w:rsidR="00A9504D" w:rsidRPr="00A9504D">
        <w:rPr>
          <w:bCs/>
        </w:rPr>
        <w:t>24350/19.01.2023</w:t>
      </w:r>
    </w:p>
    <w:p w14:paraId="27AB9457" w14:textId="77777777" w:rsidR="00137079" w:rsidRDefault="00137079" w:rsidP="00137079">
      <w:pPr>
        <w:jc w:val="center"/>
        <w:rPr>
          <w:rFonts w:ascii="Palatino Linotype" w:hAnsi="Palatino Linotype"/>
          <w:b/>
        </w:rPr>
      </w:pPr>
    </w:p>
    <w:p w14:paraId="7C66A066" w14:textId="77777777" w:rsidR="00137079" w:rsidRDefault="00137079" w:rsidP="00137079">
      <w:pPr>
        <w:jc w:val="center"/>
        <w:rPr>
          <w:rFonts w:ascii="Palatino Linotype" w:hAnsi="Palatino Linotype"/>
          <w:b/>
        </w:rPr>
      </w:pPr>
    </w:p>
    <w:p w14:paraId="08245E3F" w14:textId="77777777" w:rsidR="00137079" w:rsidRDefault="00137079" w:rsidP="00137079">
      <w:pPr>
        <w:jc w:val="center"/>
        <w:rPr>
          <w:rFonts w:ascii="Palatino Linotype" w:hAnsi="Palatino Linotype"/>
          <w:b/>
        </w:rPr>
      </w:pPr>
    </w:p>
    <w:p w14:paraId="76404DA8" w14:textId="77777777" w:rsidR="00137079" w:rsidRDefault="00137079" w:rsidP="00137079">
      <w:pPr>
        <w:rPr>
          <w:rFonts w:ascii="Palatino Linotype" w:hAnsi="Palatino Linotype"/>
          <w:b/>
        </w:rPr>
      </w:pPr>
    </w:p>
    <w:p w14:paraId="1BF01DC5" w14:textId="77777777" w:rsidR="00137079" w:rsidRPr="002E4219" w:rsidRDefault="00137079" w:rsidP="00137079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lang w:val="ro-RO"/>
        </w:rPr>
      </w:pPr>
      <w:r w:rsidRPr="00145227">
        <w:rPr>
          <w:rFonts w:ascii="Arial Black" w:hAnsi="Arial Black" w:cs="Arial"/>
          <w:b/>
          <w:sz w:val="36"/>
          <w:szCs w:val="36"/>
          <w:lang w:val="ro-RO"/>
        </w:rPr>
        <w:lastRenderedPageBreak/>
        <w:t>REGULAMENT</w:t>
      </w:r>
    </w:p>
    <w:p w14:paraId="65B2CC3B" w14:textId="77777777" w:rsidR="00137079" w:rsidRPr="00E12499" w:rsidRDefault="00137079" w:rsidP="00137079">
      <w:pPr>
        <w:jc w:val="both"/>
        <w:rPr>
          <w:rFonts w:ascii="Arial" w:hAnsi="Arial" w:cs="Arial"/>
          <w:b/>
          <w:lang w:val="pt-BR"/>
        </w:rPr>
      </w:pPr>
    </w:p>
    <w:p w14:paraId="7BD12576" w14:textId="77777777" w:rsidR="00E12499" w:rsidRPr="00A7329D" w:rsidRDefault="00E12499" w:rsidP="00E12499">
      <w:pPr>
        <w:jc w:val="both"/>
        <w:rPr>
          <w:rFonts w:ascii="Arial" w:hAnsi="Arial" w:cs="Arial"/>
          <w:b/>
          <w:lang w:val="ro-RO"/>
        </w:rPr>
      </w:pPr>
    </w:p>
    <w:p w14:paraId="2197149C" w14:textId="77777777" w:rsidR="00E12499" w:rsidRPr="00A7329D" w:rsidRDefault="00E12499" w:rsidP="00E12499">
      <w:pPr>
        <w:jc w:val="both"/>
        <w:rPr>
          <w:rFonts w:ascii="Arial" w:hAnsi="Arial" w:cs="Arial"/>
          <w:b/>
          <w:lang w:val="ro-RO"/>
        </w:rPr>
      </w:pPr>
    </w:p>
    <w:p w14:paraId="19B489F6" w14:textId="3E20ECAF" w:rsidR="004D115C" w:rsidRPr="00547EFF" w:rsidRDefault="004D115C" w:rsidP="00547EFF">
      <w:pPr>
        <w:spacing w:line="360" w:lineRule="auto"/>
        <w:rPr>
          <w:lang w:val="ro-RO"/>
        </w:rPr>
      </w:pPr>
      <w:r w:rsidRPr="00A7329D">
        <w:rPr>
          <w:b/>
          <w:lang w:val="ro-RO"/>
        </w:rPr>
        <w:t>I</w:t>
      </w:r>
      <w:r w:rsidR="00E33155" w:rsidRPr="00A7329D">
        <w:rPr>
          <w:b/>
          <w:lang w:val="ro-RO"/>
        </w:rPr>
        <w:t>.</w:t>
      </w:r>
      <w:r w:rsidRPr="00A7329D">
        <w:rPr>
          <w:b/>
          <w:lang w:val="ro-RO"/>
        </w:rPr>
        <w:t xml:space="preserve"> CADRU GENERAL</w:t>
      </w:r>
    </w:p>
    <w:p w14:paraId="3E1D5056" w14:textId="77777777" w:rsidR="004D115C" w:rsidRPr="00A7329D" w:rsidRDefault="004D115C" w:rsidP="004D115C">
      <w:pPr>
        <w:spacing w:line="360" w:lineRule="auto"/>
        <w:rPr>
          <w:b/>
          <w:lang w:val="ro-RO"/>
        </w:rPr>
      </w:pPr>
      <w:r w:rsidRPr="00A7329D">
        <w:rPr>
          <w:b/>
          <w:lang w:val="ro-RO"/>
        </w:rPr>
        <w:t>Argument</w:t>
      </w:r>
    </w:p>
    <w:p w14:paraId="059FCAA6" w14:textId="317F5A87" w:rsidR="004D115C" w:rsidRPr="00A7329D" w:rsidRDefault="004D115C" w:rsidP="004D115C">
      <w:p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Lansarea unui concurs de li</w:t>
      </w:r>
      <w:r w:rsidR="00E33155" w:rsidRPr="00A7329D">
        <w:rPr>
          <w:lang w:val="ro-RO"/>
        </w:rPr>
        <w:t>mba engleză</w:t>
      </w:r>
      <w:r w:rsidRPr="00A7329D">
        <w:rPr>
          <w:lang w:val="ro-RO"/>
        </w:rPr>
        <w:t xml:space="preserve"> pentru liceel</w:t>
      </w:r>
      <w:r w:rsidR="00E33155" w:rsidRPr="00A7329D">
        <w:rPr>
          <w:lang w:val="ro-RO"/>
        </w:rPr>
        <w:t>e ș</w:t>
      </w:r>
      <w:r w:rsidRPr="00A7329D">
        <w:rPr>
          <w:lang w:val="ro-RO"/>
        </w:rPr>
        <w:t>i colegiile tehnice este</w:t>
      </w:r>
      <w:r w:rsidR="00E33155" w:rsidRPr="00A7329D">
        <w:rPr>
          <w:lang w:val="ro-RO"/>
        </w:rPr>
        <w:t xml:space="preserve"> oportună</w:t>
      </w:r>
      <w:r w:rsidRPr="00A7329D">
        <w:rPr>
          <w:lang w:val="ro-RO"/>
        </w:rPr>
        <w:t xml:space="preserve">, </w:t>
      </w:r>
      <w:r w:rsidR="00A36990" w:rsidRPr="00A7329D">
        <w:rPr>
          <w:lang w:val="ro-RO"/>
        </w:rPr>
        <w:t>ținând</w:t>
      </w:r>
      <w:r w:rsidRPr="00A7329D">
        <w:rPr>
          <w:lang w:val="ro-RO"/>
        </w:rPr>
        <w:t xml:space="preserve"> s</w:t>
      </w:r>
      <w:r w:rsidR="00E33155" w:rsidRPr="00A7329D">
        <w:rPr>
          <w:lang w:val="ro-RO"/>
        </w:rPr>
        <w:t>eama de  faptul că limba engleză</w:t>
      </w:r>
      <w:r w:rsidR="007502D1" w:rsidRPr="00A7329D">
        <w:rPr>
          <w:lang w:val="ro-RO"/>
        </w:rPr>
        <w:t xml:space="preserve"> este disciplină</w:t>
      </w:r>
      <w:r w:rsidRPr="00A7329D">
        <w:rPr>
          <w:lang w:val="ro-RO"/>
        </w:rPr>
        <w:t xml:space="preserve"> de examen la finalul liceului  dar </w:t>
      </w:r>
      <w:r w:rsidR="00A36990" w:rsidRPr="00A7329D">
        <w:rPr>
          <w:lang w:val="ro-RO"/>
        </w:rPr>
        <w:t>și</w:t>
      </w:r>
      <w:r w:rsidRPr="00A7329D">
        <w:rPr>
          <w:lang w:val="ro-RO"/>
        </w:rPr>
        <w:t xml:space="preserve"> de faptul că în Strategia  „ </w:t>
      </w:r>
      <w:r w:rsidR="00F52F2A" w:rsidRPr="00A7329D">
        <w:rPr>
          <w:lang w:val="ro-RO"/>
        </w:rPr>
        <w:t>Educație</w:t>
      </w:r>
      <w:r w:rsidRPr="00A7329D">
        <w:rPr>
          <w:lang w:val="ro-RO"/>
        </w:rPr>
        <w:t xml:space="preserve"> </w:t>
      </w:r>
      <w:r w:rsidR="00F52F2A" w:rsidRPr="00A7329D">
        <w:rPr>
          <w:lang w:val="ro-RO"/>
        </w:rPr>
        <w:t>și</w:t>
      </w:r>
      <w:r w:rsidRPr="00A7329D">
        <w:rPr>
          <w:lang w:val="ro-RO"/>
        </w:rPr>
        <w:t xml:space="preserve"> Cercetare pentru Societatea </w:t>
      </w:r>
      <w:r w:rsidR="00F52F2A" w:rsidRPr="00A7329D">
        <w:rPr>
          <w:lang w:val="ro-RO"/>
        </w:rPr>
        <w:t>Cunoașterii</w:t>
      </w:r>
      <w:r w:rsidRPr="00A7329D">
        <w:rPr>
          <w:lang w:val="ro-RO"/>
        </w:rPr>
        <w:t xml:space="preserve"> ” printre</w:t>
      </w:r>
      <w:r w:rsidR="007502D1" w:rsidRPr="00A7329D">
        <w:rPr>
          <w:lang w:val="ro-RO"/>
        </w:rPr>
        <w:t xml:space="preserve"> cele 8 </w:t>
      </w:r>
      <w:r w:rsidR="00F52F2A" w:rsidRPr="00A7329D">
        <w:rPr>
          <w:lang w:val="ro-RO"/>
        </w:rPr>
        <w:t>competen</w:t>
      </w:r>
      <w:r w:rsidR="00F52F2A">
        <w:rPr>
          <w:lang w:val="ro-RO"/>
        </w:rPr>
        <w:t>țe</w:t>
      </w:r>
      <w:r w:rsidR="007502D1" w:rsidRPr="00A7329D">
        <w:rPr>
          <w:lang w:val="ro-RO"/>
        </w:rPr>
        <w:t xml:space="preserve"> cheie se regă</w:t>
      </w:r>
      <w:r w:rsidRPr="00A7329D">
        <w:rPr>
          <w:lang w:val="ro-RO"/>
        </w:rPr>
        <w:t>s</w:t>
      </w:r>
      <w:r w:rsidR="007502D1" w:rsidRPr="00A7329D">
        <w:rPr>
          <w:lang w:val="ro-RO"/>
        </w:rPr>
        <w:t>eș</w:t>
      </w:r>
      <w:r w:rsidRPr="00A7329D">
        <w:rPr>
          <w:lang w:val="ro-RO"/>
        </w:rPr>
        <w:t xml:space="preserve">te </w:t>
      </w:r>
      <w:r w:rsidR="00F52F2A" w:rsidRPr="00A7329D">
        <w:rPr>
          <w:lang w:val="ro-RO"/>
        </w:rPr>
        <w:t>și</w:t>
      </w:r>
      <w:r w:rsidRPr="00A7329D">
        <w:rPr>
          <w:lang w:val="ro-RO"/>
        </w:rPr>
        <w:t xml:space="preserve"> </w:t>
      </w:r>
      <w:r w:rsidR="00F52F2A" w:rsidRPr="00A7329D">
        <w:rPr>
          <w:lang w:val="ro-RO"/>
        </w:rPr>
        <w:t>competența</w:t>
      </w:r>
      <w:r w:rsidRPr="00A7329D">
        <w:rPr>
          <w:lang w:val="ro-RO"/>
        </w:rPr>
        <w:t xml:space="preserve"> de comunicare în cel </w:t>
      </w:r>
      <w:r w:rsidR="00F52F2A" w:rsidRPr="00A7329D">
        <w:rPr>
          <w:lang w:val="ro-RO"/>
        </w:rPr>
        <w:t>puțin</w:t>
      </w:r>
      <w:r w:rsidRPr="00A7329D">
        <w:rPr>
          <w:lang w:val="ro-RO"/>
        </w:rPr>
        <w:t xml:space="preserve"> două limbi de </w:t>
      </w:r>
      <w:r w:rsidR="00F52F2A" w:rsidRPr="00A7329D">
        <w:rPr>
          <w:lang w:val="ro-RO"/>
        </w:rPr>
        <w:t>circulație</w:t>
      </w:r>
      <w:r w:rsidRPr="00A7329D">
        <w:rPr>
          <w:lang w:val="ro-RO"/>
        </w:rPr>
        <w:t xml:space="preserve"> </w:t>
      </w:r>
      <w:r w:rsidR="00F52F2A" w:rsidRPr="00A7329D">
        <w:rPr>
          <w:lang w:val="ro-RO"/>
        </w:rPr>
        <w:t>internațională</w:t>
      </w:r>
      <w:r w:rsidRPr="00A7329D">
        <w:rPr>
          <w:lang w:val="ro-RO"/>
        </w:rPr>
        <w:t xml:space="preserve">.   </w:t>
      </w:r>
    </w:p>
    <w:p w14:paraId="6FEDDEE6" w14:textId="77777777" w:rsidR="00547EFF" w:rsidRDefault="004D115C" w:rsidP="004D115C">
      <w:p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Mini</w:t>
      </w:r>
      <w:r w:rsidR="00E33155" w:rsidRPr="00A7329D">
        <w:rPr>
          <w:lang w:val="ro-RO"/>
        </w:rPr>
        <w:t xml:space="preserve">sterul </w:t>
      </w:r>
      <w:r w:rsidR="00F52F2A" w:rsidRPr="00A7329D">
        <w:rPr>
          <w:lang w:val="ro-RO"/>
        </w:rPr>
        <w:t>Educației</w:t>
      </w:r>
      <w:r w:rsidRPr="00A7329D">
        <w:rPr>
          <w:lang w:val="ro-RO"/>
        </w:rPr>
        <w:t>, organizează Olim</w:t>
      </w:r>
      <w:r w:rsidR="00E33155" w:rsidRPr="00A7329D">
        <w:rPr>
          <w:lang w:val="ro-RO"/>
        </w:rPr>
        <w:t xml:space="preserve">piada </w:t>
      </w:r>
      <w:r w:rsidR="00F52F2A" w:rsidRPr="00A7329D">
        <w:rPr>
          <w:lang w:val="ro-RO"/>
        </w:rPr>
        <w:t>Națională</w:t>
      </w:r>
      <w:r w:rsidR="00E33155" w:rsidRPr="00A7329D">
        <w:rPr>
          <w:lang w:val="ro-RO"/>
        </w:rPr>
        <w:t xml:space="preserve"> de limba engleză</w:t>
      </w:r>
      <w:r w:rsidRPr="00A7329D">
        <w:rPr>
          <w:lang w:val="ro-RO"/>
        </w:rPr>
        <w:t xml:space="preserve"> clasele IX - XII, faza </w:t>
      </w:r>
      <w:r w:rsidR="00F52F2A" w:rsidRPr="00A7329D">
        <w:rPr>
          <w:lang w:val="ro-RO"/>
        </w:rPr>
        <w:t>județeană</w:t>
      </w:r>
      <w:r w:rsidRPr="00A7329D">
        <w:rPr>
          <w:lang w:val="ro-RO"/>
        </w:rPr>
        <w:t xml:space="preserve"> </w:t>
      </w:r>
      <w:r w:rsidR="00E33155" w:rsidRPr="00A7329D">
        <w:rPr>
          <w:lang w:val="ro-RO"/>
        </w:rPr>
        <w:t xml:space="preserve">și </w:t>
      </w:r>
      <w:r w:rsidR="00F52F2A" w:rsidRPr="00A7329D">
        <w:rPr>
          <w:lang w:val="ro-RO"/>
        </w:rPr>
        <w:t>națională</w:t>
      </w:r>
      <w:r w:rsidRPr="00A7329D">
        <w:rPr>
          <w:lang w:val="ro-RO"/>
        </w:rPr>
        <w:t xml:space="preserve"> a </w:t>
      </w:r>
      <w:r w:rsidR="00F52F2A" w:rsidRPr="00A7329D">
        <w:rPr>
          <w:lang w:val="ro-RO"/>
        </w:rPr>
        <w:t>competiției</w:t>
      </w:r>
      <w:r w:rsidRPr="00A7329D">
        <w:rPr>
          <w:lang w:val="ro-RO"/>
        </w:rPr>
        <w:t xml:space="preserve"> pentru a stabili lotul olimpic al fiecărui </w:t>
      </w:r>
      <w:r w:rsidR="00F52F2A" w:rsidRPr="00A7329D">
        <w:rPr>
          <w:lang w:val="ro-RO"/>
        </w:rPr>
        <w:t>județ</w:t>
      </w:r>
      <w:r w:rsidRPr="00A7329D">
        <w:rPr>
          <w:lang w:val="ro-RO"/>
        </w:rPr>
        <w:t xml:space="preserve">. Rezultatele deosebite sunt </w:t>
      </w:r>
      <w:r w:rsidR="00F52F2A" w:rsidRPr="00A7329D">
        <w:rPr>
          <w:lang w:val="ro-RO"/>
        </w:rPr>
        <w:t>obținute</w:t>
      </w:r>
      <w:r w:rsidRPr="00A7329D">
        <w:rPr>
          <w:lang w:val="ro-RO"/>
        </w:rPr>
        <w:t>, cu precădere, de elevii de la clasele cu profil bili</w:t>
      </w:r>
      <w:r w:rsidR="00E33155" w:rsidRPr="00A7329D">
        <w:rPr>
          <w:lang w:val="ro-RO"/>
        </w:rPr>
        <w:t>ngv iar elevii de la colegiile și liceele tehnice sau vocaț</w:t>
      </w:r>
      <w:r w:rsidRPr="00A7329D">
        <w:rPr>
          <w:lang w:val="ro-RO"/>
        </w:rPr>
        <w:t>ionale, ezită să participe la această olimpiadă</w:t>
      </w:r>
      <w:r w:rsidR="00E33155" w:rsidRPr="00A7329D">
        <w:rPr>
          <w:lang w:val="ro-RO"/>
        </w:rPr>
        <w:t>.</w:t>
      </w:r>
      <w:r w:rsidRPr="00A7329D">
        <w:rPr>
          <w:lang w:val="ro-RO"/>
        </w:rPr>
        <w:t xml:space="preserve"> Elevii din aceste licee participă la diferite olimpiade pr</w:t>
      </w:r>
      <w:r w:rsidR="00E33155" w:rsidRPr="00A7329D">
        <w:rPr>
          <w:lang w:val="ro-RO"/>
        </w:rPr>
        <w:t xml:space="preserve">ivind disciplinele tehnice şi </w:t>
      </w:r>
      <w:r w:rsidRPr="00A7329D">
        <w:rPr>
          <w:lang w:val="ro-RO"/>
        </w:rPr>
        <w:t xml:space="preserve">la disciplinele reale, </w:t>
      </w:r>
      <w:r w:rsidR="00F52F2A" w:rsidRPr="00A7329D">
        <w:rPr>
          <w:lang w:val="ro-RO"/>
        </w:rPr>
        <w:t>obținând</w:t>
      </w:r>
      <w:r w:rsidRPr="00A7329D">
        <w:rPr>
          <w:lang w:val="ro-RO"/>
        </w:rPr>
        <w:t xml:space="preserve"> rezultate meritorii. </w:t>
      </w:r>
      <w:r w:rsidR="00A034BF" w:rsidRPr="00A7329D">
        <w:rPr>
          <w:lang w:val="ro-RO"/>
        </w:rPr>
        <w:t xml:space="preserve"> </w:t>
      </w:r>
      <w:r w:rsidR="00E33155" w:rsidRPr="00A7329D">
        <w:rPr>
          <w:lang w:val="ro-RO"/>
        </w:rPr>
        <w:t>La disciplinele matematică  ș</w:t>
      </w:r>
      <w:r w:rsidRPr="00A7329D">
        <w:rPr>
          <w:lang w:val="ro-RO"/>
        </w:rPr>
        <w:t>i limba română se organizează un astf</w:t>
      </w:r>
      <w:r w:rsidR="00E33155" w:rsidRPr="00A7329D">
        <w:rPr>
          <w:lang w:val="ro-RO"/>
        </w:rPr>
        <w:t>el de concurs pentru colegiile ș</w:t>
      </w:r>
      <w:r w:rsidRPr="00A7329D">
        <w:rPr>
          <w:lang w:val="ro-RO"/>
        </w:rPr>
        <w:t xml:space="preserve">i grupurile </w:t>
      </w:r>
      <w:r w:rsidR="00F52F2A" w:rsidRPr="00A7329D">
        <w:rPr>
          <w:lang w:val="ro-RO"/>
        </w:rPr>
        <w:t>școlare</w:t>
      </w:r>
      <w:r w:rsidRPr="00A7329D">
        <w:rPr>
          <w:lang w:val="ro-RO"/>
        </w:rPr>
        <w:t xml:space="preserve"> tehnice, valorificând </w:t>
      </w:r>
      <w:r w:rsidR="00F52F2A" w:rsidRPr="00A7329D">
        <w:rPr>
          <w:lang w:val="ro-RO"/>
        </w:rPr>
        <w:t>competențele</w:t>
      </w:r>
      <w:r w:rsidRPr="00A7329D">
        <w:rPr>
          <w:lang w:val="ro-RO"/>
        </w:rPr>
        <w:t xml:space="preserve"> elevilor.</w:t>
      </w:r>
      <w:r w:rsidR="00A034BF" w:rsidRPr="00A7329D">
        <w:rPr>
          <w:lang w:val="ro-RO"/>
        </w:rPr>
        <w:t xml:space="preserve"> </w:t>
      </w:r>
      <w:r w:rsidR="00E33155" w:rsidRPr="00A7329D">
        <w:rPr>
          <w:lang w:val="ro-RO"/>
        </w:rPr>
        <w:t>Concursul de Limba engleză</w:t>
      </w:r>
      <w:r w:rsidR="007502D1" w:rsidRPr="00A7329D">
        <w:rPr>
          <w:lang w:val="ro-RO"/>
        </w:rPr>
        <w:t xml:space="preserve"> „QUEST” motivează</w:t>
      </w:r>
      <w:r w:rsidRPr="00A7329D">
        <w:rPr>
          <w:lang w:val="ro-RO"/>
        </w:rPr>
        <w:t xml:space="preserve"> interes</w:t>
      </w:r>
      <w:r w:rsidR="00E33155" w:rsidRPr="00A7329D">
        <w:rPr>
          <w:lang w:val="ro-RO"/>
        </w:rPr>
        <w:t>ul elevilor pentru limba engleză, familiarizâ</w:t>
      </w:r>
      <w:r w:rsidRPr="00A7329D">
        <w:rPr>
          <w:lang w:val="ro-RO"/>
        </w:rPr>
        <w:t xml:space="preserve">du-i cu structura </w:t>
      </w:r>
      <w:r w:rsidR="00E33155" w:rsidRPr="00A7329D">
        <w:rPr>
          <w:lang w:val="ro-RO"/>
        </w:rPr>
        <w:t>examenelor internaționale de limba engleză.</w:t>
      </w:r>
      <w:r w:rsidRPr="00A7329D">
        <w:rPr>
          <w:lang w:val="ro-RO"/>
        </w:rPr>
        <w:t xml:space="preserve">    </w:t>
      </w:r>
    </w:p>
    <w:p w14:paraId="12A90074" w14:textId="5393AC02" w:rsidR="004D115C" w:rsidRPr="00A7329D" w:rsidRDefault="004D115C" w:rsidP="004D115C">
      <w:pPr>
        <w:spacing w:line="360" w:lineRule="auto"/>
        <w:jc w:val="both"/>
        <w:rPr>
          <w:lang w:val="ro-RO"/>
        </w:rPr>
      </w:pPr>
      <w:r w:rsidRPr="00A7329D">
        <w:rPr>
          <w:lang w:val="ro-RO"/>
        </w:rPr>
        <w:t xml:space="preserve">                </w:t>
      </w:r>
    </w:p>
    <w:p w14:paraId="78832AAB" w14:textId="77777777" w:rsidR="004D115C" w:rsidRPr="00A7329D" w:rsidRDefault="004D115C" w:rsidP="004D115C">
      <w:pPr>
        <w:spacing w:line="360" w:lineRule="auto"/>
        <w:jc w:val="both"/>
        <w:rPr>
          <w:b/>
          <w:lang w:val="ro-RO"/>
        </w:rPr>
      </w:pPr>
      <w:r w:rsidRPr="00A7329D">
        <w:rPr>
          <w:b/>
          <w:lang w:val="ro-RO" w:eastAsia="ro-RO"/>
        </w:rPr>
        <w:t>Scopul proiectului</w:t>
      </w:r>
    </w:p>
    <w:p w14:paraId="5B08DBBA" w14:textId="2C6550C7" w:rsidR="004D115C" w:rsidRPr="00A7329D" w:rsidRDefault="004D115C" w:rsidP="004D115C">
      <w:pPr>
        <w:spacing w:line="360" w:lineRule="auto"/>
        <w:ind w:firstLine="360"/>
        <w:jc w:val="both"/>
        <w:rPr>
          <w:lang w:val="ro-RO"/>
        </w:rPr>
      </w:pPr>
      <w:r w:rsidRPr="00A7329D">
        <w:rPr>
          <w:lang w:val="ro-RO"/>
        </w:rPr>
        <w:t xml:space="preserve">●  pentru elevi:  identificarea unui </w:t>
      </w:r>
      <w:r w:rsidR="00F52F2A" w:rsidRPr="00A7329D">
        <w:rPr>
          <w:lang w:val="ro-RO"/>
        </w:rPr>
        <w:t>potențial</w:t>
      </w:r>
      <w:r w:rsidRPr="00A7329D">
        <w:rPr>
          <w:lang w:val="ro-RO"/>
        </w:rPr>
        <w:t xml:space="preserve"> uman creativ, performant şi argumentativ; facilitarea unor contacte între </w:t>
      </w:r>
      <w:r w:rsidR="00F52F2A" w:rsidRPr="00A7329D">
        <w:rPr>
          <w:lang w:val="ro-RO"/>
        </w:rPr>
        <w:t>școlile</w:t>
      </w:r>
      <w:r w:rsidRPr="00A7329D">
        <w:rPr>
          <w:lang w:val="ro-RO"/>
        </w:rPr>
        <w:t xml:space="preserve"> din </w:t>
      </w:r>
      <w:r w:rsidR="00F52F2A" w:rsidRPr="00A7329D">
        <w:rPr>
          <w:lang w:val="ro-RO"/>
        </w:rPr>
        <w:t>județe</w:t>
      </w:r>
      <w:r w:rsidRPr="00A7329D">
        <w:rPr>
          <w:lang w:val="ro-RO"/>
        </w:rPr>
        <w:t>, precum şi schimbul de valori, tradiţii, reuşite în asimilarea limbii engleze;</w:t>
      </w:r>
    </w:p>
    <w:p w14:paraId="7DE26747" w14:textId="77777777" w:rsidR="004D115C" w:rsidRPr="00A7329D" w:rsidRDefault="004D115C" w:rsidP="00E14AD2">
      <w:pPr>
        <w:spacing w:line="360" w:lineRule="auto"/>
        <w:ind w:firstLine="360"/>
        <w:jc w:val="both"/>
        <w:rPr>
          <w:lang w:val="ro-RO"/>
        </w:rPr>
      </w:pPr>
      <w:r w:rsidRPr="00A7329D">
        <w:rPr>
          <w:lang w:val="ro-RO"/>
        </w:rPr>
        <w:t xml:space="preserve">●  pentru profesori: valorificarea experienţei; iniţierea de parteneriate; </w:t>
      </w:r>
    </w:p>
    <w:p w14:paraId="71A10088" w14:textId="77777777" w:rsidR="00E14AD2" w:rsidRPr="00A7329D" w:rsidRDefault="00E14AD2" w:rsidP="004D115C">
      <w:pPr>
        <w:spacing w:line="360" w:lineRule="auto"/>
        <w:jc w:val="both"/>
        <w:rPr>
          <w:b/>
          <w:lang w:val="ro-RO" w:eastAsia="ro-RO"/>
        </w:rPr>
      </w:pPr>
    </w:p>
    <w:p w14:paraId="5AC36EA0" w14:textId="77777777" w:rsidR="00547EFF" w:rsidRDefault="00547EFF">
      <w:pPr>
        <w:rPr>
          <w:b/>
          <w:lang w:val="ro-RO" w:eastAsia="ro-RO"/>
        </w:rPr>
      </w:pPr>
      <w:r>
        <w:rPr>
          <w:b/>
          <w:lang w:val="ro-RO" w:eastAsia="ro-RO"/>
        </w:rPr>
        <w:br w:type="page"/>
      </w:r>
    </w:p>
    <w:p w14:paraId="5C36DE9A" w14:textId="77777777" w:rsidR="00547EFF" w:rsidRDefault="00547EFF" w:rsidP="004D115C">
      <w:pPr>
        <w:spacing w:line="360" w:lineRule="auto"/>
        <w:jc w:val="both"/>
        <w:rPr>
          <w:b/>
          <w:lang w:val="ro-RO" w:eastAsia="ro-RO"/>
        </w:rPr>
      </w:pPr>
    </w:p>
    <w:p w14:paraId="489E576B" w14:textId="73AA02B5" w:rsidR="004D115C" w:rsidRPr="00A7329D" w:rsidRDefault="004D115C" w:rsidP="004D115C">
      <w:pPr>
        <w:spacing w:line="360" w:lineRule="auto"/>
        <w:jc w:val="both"/>
        <w:rPr>
          <w:b/>
          <w:lang w:val="ro-RO" w:eastAsia="ro-RO"/>
        </w:rPr>
      </w:pPr>
      <w:r w:rsidRPr="00A7329D">
        <w:rPr>
          <w:b/>
          <w:lang w:val="ro-RO" w:eastAsia="ro-RO"/>
        </w:rPr>
        <w:t>Obiectivele specifice ale proiectului</w:t>
      </w:r>
    </w:p>
    <w:p w14:paraId="7D8C8101" w14:textId="77777777" w:rsidR="004D115C" w:rsidRPr="00A7329D" w:rsidRDefault="004D115C" w:rsidP="004D115C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aprofundarea şi extinderea noţiunilor şi a conţinuturilor;</w:t>
      </w:r>
    </w:p>
    <w:p w14:paraId="123DFB1A" w14:textId="77777777" w:rsidR="004D115C" w:rsidRPr="00A7329D" w:rsidRDefault="004D115C" w:rsidP="004D115C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valorificarea potenţialului creativ;</w:t>
      </w:r>
    </w:p>
    <w:p w14:paraId="6ED6D21C" w14:textId="77777777" w:rsidR="004D115C" w:rsidRPr="00A7329D" w:rsidRDefault="004D115C" w:rsidP="004D115C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formarea valorilor şi atitudinilor specifice lumii contemporane;</w:t>
      </w:r>
    </w:p>
    <w:p w14:paraId="424768D1" w14:textId="77777777" w:rsidR="004D115C" w:rsidRPr="00A7329D" w:rsidRDefault="004D115C" w:rsidP="004D115C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A7329D">
        <w:rPr>
          <w:lang w:val="ro-RO"/>
        </w:rPr>
        <w:t>iniţierea unor modalităţi complementare de verificare şi evaluare;</w:t>
      </w:r>
    </w:p>
    <w:p w14:paraId="488D0273" w14:textId="237D3B24" w:rsidR="004D115C" w:rsidRPr="00A7329D" w:rsidRDefault="004D115C" w:rsidP="004D115C">
      <w:pPr>
        <w:numPr>
          <w:ilvl w:val="0"/>
          <w:numId w:val="3"/>
        </w:numPr>
        <w:spacing w:line="360" w:lineRule="auto"/>
        <w:jc w:val="both"/>
        <w:rPr>
          <w:lang w:val="ro-RO"/>
        </w:rPr>
      </w:pPr>
      <w:r w:rsidRPr="00A7329D">
        <w:rPr>
          <w:lang w:val="ro-RO"/>
        </w:rPr>
        <w:t xml:space="preserve">antrenarea profesorilor în organizarea acestor </w:t>
      </w:r>
      <w:r w:rsidR="00F52F2A" w:rsidRPr="00A7329D">
        <w:rPr>
          <w:lang w:val="ro-RO"/>
        </w:rPr>
        <w:t>competiții</w:t>
      </w:r>
      <w:r w:rsidRPr="00A7329D">
        <w:rPr>
          <w:lang w:val="ro-RO"/>
        </w:rPr>
        <w:t xml:space="preserve"> la nivel judeţean şi interjudeţean.</w:t>
      </w:r>
    </w:p>
    <w:p w14:paraId="0CE6E64B" w14:textId="77777777" w:rsidR="00547EFF" w:rsidRDefault="00547EFF" w:rsidP="00547EFF">
      <w:pPr>
        <w:spacing w:line="360" w:lineRule="auto"/>
        <w:rPr>
          <w:b/>
          <w:lang w:val="ro-RO"/>
        </w:rPr>
      </w:pPr>
    </w:p>
    <w:p w14:paraId="61A5B2FC" w14:textId="77777777" w:rsidR="00547EFF" w:rsidRPr="00A7329D" w:rsidRDefault="00547EFF" w:rsidP="00547EFF">
      <w:pPr>
        <w:spacing w:line="360" w:lineRule="auto"/>
        <w:jc w:val="both"/>
        <w:rPr>
          <w:i/>
          <w:color w:val="FF0000"/>
          <w:lang w:val="ro-RO"/>
        </w:rPr>
      </w:pPr>
    </w:p>
    <w:p w14:paraId="5F201209" w14:textId="111D7223" w:rsidR="004D115C" w:rsidRPr="00547EFF" w:rsidRDefault="002A18FB" w:rsidP="00547EFF">
      <w:pPr>
        <w:rPr>
          <w:b/>
          <w:lang w:val="ro-RO"/>
        </w:rPr>
      </w:pPr>
      <w:r w:rsidRPr="00A7329D">
        <w:rPr>
          <w:b/>
          <w:lang w:val="ro-RO"/>
        </w:rPr>
        <w:t>II CONDIȚII DE Î</w:t>
      </w:r>
      <w:r w:rsidR="004D115C" w:rsidRPr="00A7329D">
        <w:rPr>
          <w:b/>
          <w:lang w:val="ro-RO"/>
        </w:rPr>
        <w:t>NSCRIERE SI PARTICIPARE</w:t>
      </w:r>
    </w:p>
    <w:p w14:paraId="6C60CB1F" w14:textId="4AB1AF3F" w:rsidR="004D115C" w:rsidRPr="00A7329D" w:rsidRDefault="007502D1" w:rsidP="004D115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concursul se adresează elevilor de la liceele și grupurile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colare tehnice</w:t>
      </w:r>
      <w:r w:rsidR="00A034BF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85D430B" w14:textId="77777777" w:rsidR="004D115C" w:rsidRPr="00A7329D" w:rsidRDefault="004D115C" w:rsidP="004D115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pentru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 xml:space="preserve"> etapa pe școală</w:t>
      </w:r>
      <w:r w:rsidRPr="00A7329D">
        <w:rPr>
          <w:rFonts w:ascii="Times New Roman" w:hAnsi="Times New Roman"/>
          <w:sz w:val="24"/>
          <w:szCs w:val="24"/>
          <w:lang w:val="ro-RO"/>
        </w:rPr>
        <w:t>, de la fiec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are școală participantă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se pot înscrie toți elevii doritori să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participe</w:t>
      </w:r>
    </w:p>
    <w:p w14:paraId="0CE1F4A9" w14:textId="77777777" w:rsidR="004D115C" w:rsidRPr="00A7329D" w:rsidRDefault="004D115C" w:rsidP="004D115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pentru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 xml:space="preserve"> etapa pe județ, de la fiecare ș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coală participantă se pot î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nscrie un numă</w:t>
      </w:r>
      <w:r w:rsidRPr="00A7329D">
        <w:rPr>
          <w:rFonts w:ascii="Times New Roman" w:hAnsi="Times New Roman"/>
          <w:sz w:val="24"/>
          <w:szCs w:val="24"/>
          <w:lang w:val="ro-RO"/>
        </w:rPr>
        <w:t>r de 8 elev</w:t>
      </w:r>
      <w:r w:rsidR="00047052" w:rsidRPr="00A7329D">
        <w:rPr>
          <w:rFonts w:ascii="Times New Roman" w:hAnsi="Times New Roman"/>
          <w:sz w:val="24"/>
          <w:szCs w:val="24"/>
          <w:lang w:val="ro-RO"/>
        </w:rPr>
        <w:t>i  (2 elevi pe nivel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) calificați în urma etapei pe ș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coală</w:t>
      </w:r>
    </w:p>
    <w:p w14:paraId="41F9CF5E" w14:textId="5415DA45" w:rsidR="00547EFF" w:rsidRPr="0010247A" w:rsidRDefault="004D115C" w:rsidP="00547EFF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pentru etapa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ă</w:t>
      </w:r>
      <w:r w:rsidR="00145227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se pot î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 xml:space="preserve">nscrie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elevi</w:t>
      </w:r>
      <w:r w:rsidR="007F42F2" w:rsidRPr="00A7329D">
        <w:rPr>
          <w:rFonts w:ascii="Times New Roman" w:hAnsi="Times New Roman"/>
          <w:sz w:val="24"/>
          <w:szCs w:val="24"/>
          <w:lang w:val="ro-RO"/>
        </w:rPr>
        <w:t>i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din fiecare județ, calificați în urma etapei județ</w:t>
      </w:r>
      <w:r w:rsidRPr="00A7329D">
        <w:rPr>
          <w:rFonts w:ascii="Times New Roman" w:hAnsi="Times New Roman"/>
          <w:sz w:val="24"/>
          <w:szCs w:val="24"/>
          <w:lang w:val="ro-RO"/>
        </w:rPr>
        <w:t>ene.</w:t>
      </w:r>
    </w:p>
    <w:p w14:paraId="213800E4" w14:textId="77777777" w:rsidR="00547EFF" w:rsidRPr="00547EFF" w:rsidRDefault="00547EFF" w:rsidP="00547EFF">
      <w:pPr>
        <w:spacing w:line="360" w:lineRule="auto"/>
        <w:rPr>
          <w:lang w:val="ro-RO"/>
        </w:rPr>
      </w:pPr>
    </w:p>
    <w:p w14:paraId="41744E7B" w14:textId="77777777" w:rsidR="003A480A" w:rsidRPr="00A7329D" w:rsidRDefault="004D115C" w:rsidP="004D115C">
      <w:pPr>
        <w:spacing w:line="360" w:lineRule="auto"/>
        <w:rPr>
          <w:b/>
          <w:lang w:val="ro-RO"/>
        </w:rPr>
      </w:pPr>
      <w:r w:rsidRPr="00A7329D">
        <w:rPr>
          <w:b/>
          <w:lang w:val="ro-RO"/>
        </w:rPr>
        <w:t>III STRUCTURA SUBIECTELOR</w:t>
      </w:r>
    </w:p>
    <w:p w14:paraId="25F3A245" w14:textId="77777777" w:rsidR="004D115C" w:rsidRPr="00A7329D" w:rsidRDefault="002A18FB" w:rsidP="004D115C">
      <w:pPr>
        <w:spacing w:line="360" w:lineRule="auto"/>
        <w:rPr>
          <w:rFonts w:ascii="Calibri" w:hAnsi="Calibri"/>
          <w:sz w:val="22"/>
          <w:szCs w:val="22"/>
          <w:lang w:val="ro-RO"/>
        </w:rPr>
      </w:pPr>
      <w:r w:rsidRPr="00A7329D">
        <w:rPr>
          <w:lang w:val="ro-RO"/>
        </w:rPr>
        <w:t>Subiectele vor conț</w:t>
      </w:r>
      <w:r w:rsidR="004D115C" w:rsidRPr="00A7329D">
        <w:rPr>
          <w:lang w:val="ro-RO"/>
        </w:rPr>
        <w:t>i</w:t>
      </w:r>
      <w:r w:rsidR="007502D1" w:rsidRPr="00A7329D">
        <w:rPr>
          <w:lang w:val="ro-RO"/>
        </w:rPr>
        <w:t>ne urmă</w:t>
      </w:r>
      <w:r w:rsidRPr="00A7329D">
        <w:rPr>
          <w:lang w:val="ro-RO"/>
        </w:rPr>
        <w:t xml:space="preserve">toarele tipuri de itemi și vor fi structurate </w:t>
      </w:r>
      <w:r w:rsidR="007502D1" w:rsidRPr="00A7329D">
        <w:rPr>
          <w:lang w:val="ro-RO"/>
        </w:rPr>
        <w:t>cu respectarea următoarelor proporț</w:t>
      </w:r>
      <w:r w:rsidR="004D115C" w:rsidRPr="00A7329D">
        <w:rPr>
          <w:lang w:val="ro-RO"/>
        </w:rPr>
        <w:t>ii</w:t>
      </w:r>
    </w:p>
    <w:p w14:paraId="0EA505E3" w14:textId="77777777" w:rsidR="004D115C" w:rsidRPr="00A7329D" w:rsidRDefault="004D115C" w:rsidP="004D115C">
      <w:pPr>
        <w:numPr>
          <w:ilvl w:val="0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 xml:space="preserve">READING COMPREHENSION </w:t>
      </w:r>
      <w:r w:rsidRPr="00A7329D">
        <w:rPr>
          <w:lang w:val="ro-RO"/>
        </w:rPr>
        <w:tab/>
      </w:r>
      <w:r w:rsidRPr="00A7329D">
        <w:rPr>
          <w:lang w:val="ro-RO"/>
        </w:rPr>
        <w:tab/>
        <w:t>30 puncte</w:t>
      </w:r>
      <w:r w:rsidRPr="00A7329D">
        <w:rPr>
          <w:lang w:val="ro-RO"/>
        </w:rPr>
        <w:tab/>
      </w:r>
    </w:p>
    <w:p w14:paraId="6BDFA09E" w14:textId="77777777" w:rsidR="004D115C" w:rsidRPr="00A7329D" w:rsidRDefault="004D115C" w:rsidP="004D115C">
      <w:pPr>
        <w:numPr>
          <w:ilvl w:val="0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 xml:space="preserve">ENGLISH IN USE </w:t>
      </w:r>
      <w:r w:rsidRPr="00A7329D">
        <w:rPr>
          <w:lang w:val="ro-RO"/>
        </w:rPr>
        <w:tab/>
      </w:r>
      <w:r w:rsidRPr="00A7329D">
        <w:rPr>
          <w:lang w:val="ro-RO"/>
        </w:rPr>
        <w:tab/>
      </w:r>
      <w:r w:rsidRPr="00A7329D">
        <w:rPr>
          <w:lang w:val="ro-RO"/>
        </w:rPr>
        <w:tab/>
      </w:r>
      <w:r w:rsidRPr="00A7329D">
        <w:rPr>
          <w:lang w:val="ro-RO"/>
        </w:rPr>
        <w:tab/>
        <w:t>30 puncte</w:t>
      </w:r>
    </w:p>
    <w:p w14:paraId="7D21AE5A" w14:textId="77777777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Multiple choice</w:t>
      </w:r>
    </w:p>
    <w:p w14:paraId="102AB4B3" w14:textId="77777777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Word formation</w:t>
      </w:r>
    </w:p>
    <w:p w14:paraId="5162F032" w14:textId="77777777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Cloze</w:t>
      </w:r>
    </w:p>
    <w:p w14:paraId="5BA59EB4" w14:textId="77777777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 xml:space="preserve">Fill in </w:t>
      </w:r>
    </w:p>
    <w:p w14:paraId="7BC658D9" w14:textId="77777777" w:rsidR="004D115C" w:rsidRPr="00A7329D" w:rsidRDefault="004D115C" w:rsidP="004D115C">
      <w:pPr>
        <w:numPr>
          <w:ilvl w:val="0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 xml:space="preserve">WRITING </w:t>
      </w:r>
      <w:r w:rsidRPr="00A7329D">
        <w:rPr>
          <w:lang w:val="ro-RO"/>
        </w:rPr>
        <w:tab/>
      </w:r>
      <w:r w:rsidRPr="00A7329D">
        <w:rPr>
          <w:lang w:val="ro-RO"/>
        </w:rPr>
        <w:tab/>
      </w:r>
      <w:r w:rsidRPr="00A7329D">
        <w:rPr>
          <w:lang w:val="ro-RO"/>
        </w:rPr>
        <w:tab/>
      </w:r>
      <w:r w:rsidRPr="00A7329D">
        <w:rPr>
          <w:lang w:val="ro-RO"/>
        </w:rPr>
        <w:tab/>
        <w:t>30 puncte</w:t>
      </w:r>
    </w:p>
    <w:p w14:paraId="034B6789" w14:textId="7DC0BCEA" w:rsidR="004D115C" w:rsidRPr="00A7329D" w:rsidRDefault="007502D1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Clasa a IX-a - text funcț</w:t>
      </w:r>
      <w:r w:rsidR="004D115C" w:rsidRPr="00A7329D">
        <w:rPr>
          <w:lang w:val="ro-RO"/>
        </w:rPr>
        <w:t>ional (</w:t>
      </w:r>
      <w:r w:rsidR="00931C02" w:rsidRPr="00A7329D">
        <w:rPr>
          <w:lang w:val="ro-RO"/>
        </w:rPr>
        <w:t>informal letter</w:t>
      </w:r>
      <w:r w:rsidR="004D115C" w:rsidRPr="00A7329D">
        <w:rPr>
          <w:lang w:val="ro-RO"/>
        </w:rPr>
        <w:t>)</w:t>
      </w:r>
    </w:p>
    <w:p w14:paraId="7ECF990E" w14:textId="661C4EF9" w:rsidR="004D115C" w:rsidRPr="00A7329D" w:rsidRDefault="007502D1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Clasa a X-a -  text funcț</w:t>
      </w:r>
      <w:r w:rsidR="004D115C" w:rsidRPr="00A7329D">
        <w:rPr>
          <w:lang w:val="ro-RO"/>
        </w:rPr>
        <w:t xml:space="preserve">ional ( </w:t>
      </w:r>
      <w:r w:rsidR="00931C02" w:rsidRPr="00A7329D">
        <w:rPr>
          <w:lang w:val="ro-RO"/>
        </w:rPr>
        <w:t>formal letter</w:t>
      </w:r>
      <w:r w:rsidR="004D115C" w:rsidRPr="00A7329D">
        <w:rPr>
          <w:lang w:val="ro-RO"/>
        </w:rPr>
        <w:t>)</w:t>
      </w:r>
    </w:p>
    <w:p w14:paraId="7D2FA752" w14:textId="670E8AEF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>Clasa a XI-a -  text</w:t>
      </w:r>
      <w:r w:rsidR="007502D1" w:rsidRPr="00A7329D">
        <w:rPr>
          <w:lang w:val="ro-RO"/>
        </w:rPr>
        <w:t xml:space="preserve"> funcț</w:t>
      </w:r>
      <w:r w:rsidRPr="00A7329D">
        <w:rPr>
          <w:lang w:val="ro-RO"/>
        </w:rPr>
        <w:t>ional (</w:t>
      </w:r>
      <w:r w:rsidR="00931C02" w:rsidRPr="00A7329D">
        <w:rPr>
          <w:lang w:val="ro-RO"/>
        </w:rPr>
        <w:t>article / report</w:t>
      </w:r>
      <w:r w:rsidRPr="00A7329D">
        <w:rPr>
          <w:lang w:val="ro-RO"/>
        </w:rPr>
        <w:t>)</w:t>
      </w:r>
    </w:p>
    <w:p w14:paraId="2832E1A9" w14:textId="33F4E2EB" w:rsidR="004D115C" w:rsidRPr="00A7329D" w:rsidRDefault="004D115C" w:rsidP="004D115C">
      <w:pPr>
        <w:numPr>
          <w:ilvl w:val="1"/>
          <w:numId w:val="1"/>
        </w:numPr>
        <w:spacing w:line="360" w:lineRule="auto"/>
        <w:rPr>
          <w:lang w:val="ro-RO"/>
        </w:rPr>
      </w:pPr>
      <w:r w:rsidRPr="00A7329D">
        <w:rPr>
          <w:lang w:val="ro-RO"/>
        </w:rPr>
        <w:t xml:space="preserve">Clasa a XII-a -  essay </w:t>
      </w:r>
    </w:p>
    <w:p w14:paraId="4307E763" w14:textId="77777777" w:rsidR="00E2502E" w:rsidRPr="00A7329D" w:rsidRDefault="00E2502E" w:rsidP="003A480A">
      <w:pPr>
        <w:spacing w:line="360" w:lineRule="auto"/>
        <w:ind w:left="1440"/>
        <w:jc w:val="both"/>
        <w:rPr>
          <w:lang w:val="ro-RO" w:eastAsia="ro-RO"/>
        </w:rPr>
      </w:pPr>
    </w:p>
    <w:p w14:paraId="21449663" w14:textId="77777777" w:rsidR="003A480A" w:rsidRPr="00A7329D" w:rsidRDefault="003A480A" w:rsidP="003A480A">
      <w:pPr>
        <w:spacing w:line="360" w:lineRule="auto"/>
        <w:rPr>
          <w:lang w:val="ro-RO"/>
        </w:rPr>
      </w:pPr>
      <w:r w:rsidRPr="00A7329D">
        <w:rPr>
          <w:lang w:val="ro-RO"/>
        </w:rPr>
        <w:t>Clasa a IX-a – B1</w:t>
      </w:r>
    </w:p>
    <w:p w14:paraId="5F4A0A23" w14:textId="77777777" w:rsidR="003A480A" w:rsidRPr="00A7329D" w:rsidRDefault="003A480A" w:rsidP="003A480A">
      <w:pPr>
        <w:spacing w:line="360" w:lineRule="auto"/>
        <w:rPr>
          <w:lang w:val="ro-RO"/>
        </w:rPr>
      </w:pPr>
      <w:r w:rsidRPr="00A7329D">
        <w:rPr>
          <w:lang w:val="ro-RO"/>
        </w:rPr>
        <w:t>Clasa a X-a – B1+</w:t>
      </w:r>
    </w:p>
    <w:p w14:paraId="3673C711" w14:textId="77777777" w:rsidR="003A480A" w:rsidRPr="00A7329D" w:rsidRDefault="003A480A" w:rsidP="003A480A">
      <w:pPr>
        <w:spacing w:line="360" w:lineRule="auto"/>
        <w:rPr>
          <w:lang w:val="ro-RO"/>
        </w:rPr>
      </w:pPr>
      <w:r w:rsidRPr="00A7329D">
        <w:rPr>
          <w:lang w:val="ro-RO"/>
        </w:rPr>
        <w:t>Clasa a XI-a – B2</w:t>
      </w:r>
    </w:p>
    <w:p w14:paraId="12A8B5AA" w14:textId="54B22105" w:rsidR="003A480A" w:rsidRPr="00A7329D" w:rsidRDefault="003A480A" w:rsidP="003A480A">
      <w:pPr>
        <w:spacing w:line="360" w:lineRule="auto"/>
        <w:rPr>
          <w:lang w:val="ro-RO"/>
        </w:rPr>
      </w:pPr>
      <w:r w:rsidRPr="00A7329D">
        <w:rPr>
          <w:lang w:val="ro-RO"/>
        </w:rPr>
        <w:t xml:space="preserve">Clasa a XII-a B2+ </w:t>
      </w:r>
      <w:r w:rsidR="00A36990">
        <w:rPr>
          <w:lang w:val="ro-RO"/>
        </w:rPr>
        <w:t>/</w:t>
      </w:r>
      <w:r w:rsidRPr="00A7329D">
        <w:rPr>
          <w:lang w:val="ro-RO"/>
        </w:rPr>
        <w:t>C1</w:t>
      </w:r>
    </w:p>
    <w:p w14:paraId="6D4DF01B" w14:textId="77777777" w:rsidR="004D115C" w:rsidRPr="00A7329D" w:rsidRDefault="004D115C" w:rsidP="004D115C">
      <w:pPr>
        <w:spacing w:line="360" w:lineRule="auto"/>
        <w:jc w:val="both"/>
        <w:rPr>
          <w:lang w:val="ro-RO" w:eastAsia="ro-RO"/>
        </w:rPr>
      </w:pPr>
    </w:p>
    <w:p w14:paraId="608B3D53" w14:textId="386A5B07" w:rsidR="004D115C" w:rsidRPr="00A7329D" w:rsidRDefault="004D115C" w:rsidP="00547EFF">
      <w:pPr>
        <w:rPr>
          <w:lang w:val="ro-RO"/>
        </w:rPr>
      </w:pPr>
    </w:p>
    <w:p w14:paraId="58BC77B6" w14:textId="5937BBD9" w:rsidR="004D115C" w:rsidRPr="00A7329D" w:rsidRDefault="004D115C" w:rsidP="0057609A">
      <w:pPr>
        <w:spacing w:after="200" w:line="276" w:lineRule="auto"/>
        <w:jc w:val="both"/>
        <w:rPr>
          <w:b/>
          <w:lang w:val="ro-RO"/>
        </w:rPr>
      </w:pPr>
      <w:r w:rsidRPr="00A7329D">
        <w:rPr>
          <w:b/>
          <w:lang w:val="ro-RO"/>
        </w:rPr>
        <w:t>I</w:t>
      </w:r>
      <w:r w:rsidR="00547EFF">
        <w:rPr>
          <w:b/>
          <w:lang w:val="ro-RO"/>
        </w:rPr>
        <w:t>V</w:t>
      </w:r>
      <w:r w:rsidRPr="00A7329D">
        <w:rPr>
          <w:b/>
          <w:lang w:val="ro-RO"/>
        </w:rPr>
        <w:t>. DESFASURAREA  CONCURSULUI</w:t>
      </w:r>
    </w:p>
    <w:p w14:paraId="514963CC" w14:textId="0DFAC1AC" w:rsidR="004D115C" w:rsidRPr="00A7329D" w:rsidRDefault="002A18FB" w:rsidP="0057609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de buna </w:t>
      </w:r>
      <w:r w:rsidR="00A7329D" w:rsidRPr="00A7329D">
        <w:rPr>
          <w:rFonts w:ascii="Times New Roman" w:hAnsi="Times New Roman"/>
          <w:sz w:val="24"/>
          <w:szCs w:val="24"/>
          <w:lang w:val="ro-RO"/>
        </w:rPr>
        <w:t>desfășurare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 organi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zare a concursului va ră</w:t>
      </w:r>
      <w:r w:rsidRPr="00A7329D">
        <w:rPr>
          <w:rFonts w:ascii="Times New Roman" w:hAnsi="Times New Roman"/>
          <w:sz w:val="24"/>
          <w:szCs w:val="24"/>
          <w:lang w:val="ro-RO"/>
        </w:rPr>
        <w:t>spunde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n mod direct comisia de </w:t>
      </w:r>
      <w:r w:rsidRPr="00A7329D">
        <w:rPr>
          <w:rFonts w:ascii="Times New Roman" w:hAnsi="Times New Roman"/>
          <w:sz w:val="24"/>
          <w:szCs w:val="24"/>
          <w:lang w:val="ro-RO"/>
        </w:rPr>
        <w:t>organizare</w:t>
      </w:r>
    </w:p>
    <w:p w14:paraId="07866B6B" w14:textId="27755181" w:rsidR="004D115C" w:rsidRPr="00A7329D" w:rsidRDefault="002A18FB" w:rsidP="0057609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concursul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 xml:space="preserve"> se va </w:t>
      </w:r>
      <w:r w:rsidR="00A7329D" w:rsidRPr="00A7329D">
        <w:rPr>
          <w:rFonts w:ascii="Times New Roman" w:hAnsi="Times New Roman"/>
          <w:sz w:val="24"/>
          <w:szCs w:val="24"/>
          <w:lang w:val="ro-RO"/>
        </w:rPr>
        <w:t>desfășura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in trei etape:</w:t>
      </w:r>
    </w:p>
    <w:p w14:paraId="4AD3A756" w14:textId="77777777" w:rsidR="004D115C" w:rsidRPr="00A7329D" w:rsidRDefault="004D115C" w:rsidP="0057609A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tapa pe ș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coală</w:t>
      </w:r>
    </w:p>
    <w:p w14:paraId="34C76250" w14:textId="77777777" w:rsidR="004D115C" w:rsidRPr="00A7329D" w:rsidRDefault="002A18FB" w:rsidP="0057609A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etapa pe județ</w:t>
      </w:r>
    </w:p>
    <w:p w14:paraId="60136942" w14:textId="6332E93E" w:rsidR="004D115C" w:rsidRDefault="004D115C" w:rsidP="0057609A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etapa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ă</w:t>
      </w:r>
    </w:p>
    <w:p w14:paraId="332AD73A" w14:textId="77777777" w:rsidR="00547EFF" w:rsidRPr="00A7329D" w:rsidRDefault="00547EFF" w:rsidP="00547EFF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3B9ECC7" w14:textId="77777777" w:rsidR="004D115C" w:rsidRPr="00A7329D" w:rsidRDefault="002A18FB" w:rsidP="0057609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7329D">
        <w:rPr>
          <w:rFonts w:ascii="Times New Roman" w:hAnsi="Times New Roman"/>
          <w:b/>
          <w:sz w:val="24"/>
          <w:szCs w:val="24"/>
          <w:lang w:val="ro-RO"/>
        </w:rPr>
        <w:t>etapa pe scoală</w:t>
      </w:r>
    </w:p>
    <w:p w14:paraId="6EBD8C65" w14:textId="40B63B2C" w:rsidR="004D115C" w:rsidRPr="00A7329D" w:rsidRDefault="002A18FB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la nivelul </w:t>
      </w:r>
      <w:r w:rsidR="00A7329D" w:rsidRPr="00A7329D">
        <w:rPr>
          <w:rFonts w:ascii="Times New Roman" w:hAnsi="Times New Roman"/>
          <w:sz w:val="24"/>
          <w:szCs w:val="24"/>
          <w:lang w:val="ro-RO"/>
        </w:rPr>
        <w:t>fiecărei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coli participante va fi desemnat un cadru did</w:t>
      </w:r>
      <w:r w:rsidRPr="00A7329D">
        <w:rPr>
          <w:rFonts w:ascii="Times New Roman" w:hAnsi="Times New Roman"/>
          <w:sz w:val="24"/>
          <w:szCs w:val="24"/>
          <w:lang w:val="ro-RO"/>
        </w:rPr>
        <w:t>actic, profesor de limba engleză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7329D">
        <w:rPr>
          <w:rFonts w:ascii="Times New Roman" w:hAnsi="Times New Roman"/>
          <w:sz w:val="24"/>
          <w:szCs w:val="24"/>
          <w:lang w:val="ro-RO"/>
        </w:rPr>
        <w:t>care va organiza etapa pe scoală</w:t>
      </w:r>
    </w:p>
    <w:p w14:paraId="78BFF36D" w14:textId="15C92FFD" w:rsidR="004D115C" w:rsidRPr="00A7329D" w:rsidRDefault="007502D1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etapa pe școala va fi organizată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per</w:t>
      </w:r>
      <w:r w:rsidR="00F71A4F" w:rsidRPr="00A7329D">
        <w:rPr>
          <w:rFonts w:ascii="Times New Roman" w:hAnsi="Times New Roman"/>
          <w:sz w:val="24"/>
          <w:szCs w:val="24"/>
          <w:lang w:val="ro-RO"/>
        </w:rPr>
        <w:t xml:space="preserve">ioada </w:t>
      </w:r>
      <w:r w:rsidR="00F42B60" w:rsidRPr="00A7329D">
        <w:rPr>
          <w:rFonts w:ascii="Times New Roman" w:hAnsi="Times New Roman"/>
          <w:sz w:val="24"/>
          <w:szCs w:val="24"/>
          <w:lang w:val="ro-RO"/>
        </w:rPr>
        <w:t>ianuarie</w:t>
      </w:r>
      <w:r w:rsidR="00D3120F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2F2A">
        <w:rPr>
          <w:rFonts w:ascii="Times New Roman" w:hAnsi="Times New Roman"/>
          <w:sz w:val="24"/>
          <w:szCs w:val="24"/>
          <w:lang w:val="ro-RO"/>
        </w:rPr>
        <w:t>2023</w:t>
      </w:r>
      <w:r w:rsidR="00E2502E" w:rsidRPr="00A7329D">
        <w:rPr>
          <w:rFonts w:ascii="Times New Roman" w:hAnsi="Times New Roman"/>
          <w:sz w:val="24"/>
          <w:szCs w:val="24"/>
          <w:lang w:val="ro-RO"/>
        </w:rPr>
        <w:t xml:space="preserve"> – </w:t>
      </w:r>
      <w:r w:rsidR="00F42B60" w:rsidRPr="00A7329D">
        <w:rPr>
          <w:rFonts w:ascii="Times New Roman" w:hAnsi="Times New Roman"/>
          <w:sz w:val="24"/>
          <w:szCs w:val="24"/>
          <w:lang w:val="ro-RO"/>
        </w:rPr>
        <w:t>februarie</w:t>
      </w:r>
      <w:r w:rsidR="00D3120F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2F2A">
        <w:rPr>
          <w:rFonts w:ascii="Times New Roman" w:hAnsi="Times New Roman"/>
          <w:sz w:val="24"/>
          <w:szCs w:val="24"/>
          <w:lang w:val="ro-RO"/>
        </w:rPr>
        <w:t>2023</w:t>
      </w:r>
    </w:p>
    <w:p w14:paraId="76EA9CCC" w14:textId="77777777" w:rsidR="004D115C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s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ubiectele vor fi concepute de către profesorii de limba engleză din ș</w:t>
      </w:r>
      <w:r w:rsidRPr="00A7329D">
        <w:rPr>
          <w:rFonts w:ascii="Times New Roman" w:hAnsi="Times New Roman"/>
          <w:sz w:val="24"/>
          <w:szCs w:val="24"/>
          <w:lang w:val="ro-RO"/>
        </w:rPr>
        <w:t>colile participante</w:t>
      </w:r>
    </w:p>
    <w:p w14:paraId="218E3639" w14:textId="77777777" w:rsidR="004D115C" w:rsidRPr="00A7329D" w:rsidRDefault="002A18FB" w:rsidP="0057609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7329D">
        <w:rPr>
          <w:rFonts w:ascii="Times New Roman" w:hAnsi="Times New Roman"/>
          <w:b/>
          <w:sz w:val="24"/>
          <w:szCs w:val="24"/>
          <w:lang w:val="ro-RO"/>
        </w:rPr>
        <w:t>etapa județeană</w:t>
      </w:r>
    </w:p>
    <w:p w14:paraId="67C2E2C6" w14:textId="185F7C88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Înscrierile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pentru etapa județeană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se vor face p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ână</w:t>
      </w:r>
      <w:r w:rsidR="009C39BA" w:rsidRPr="00A7329D">
        <w:rPr>
          <w:rFonts w:ascii="Times New Roman" w:hAnsi="Times New Roman"/>
          <w:sz w:val="24"/>
          <w:szCs w:val="24"/>
          <w:lang w:val="ro-RO"/>
        </w:rPr>
        <w:t xml:space="preserve"> la data de  </w:t>
      </w:r>
      <w:r w:rsidR="007D37A5">
        <w:rPr>
          <w:rFonts w:ascii="Times New Roman" w:hAnsi="Times New Roman"/>
          <w:sz w:val="24"/>
          <w:szCs w:val="24"/>
          <w:lang w:val="ro-RO"/>
        </w:rPr>
        <w:t>10</w:t>
      </w:r>
      <w:r w:rsidR="007F42F2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5E6E" w:rsidRPr="00A7329D">
        <w:rPr>
          <w:rFonts w:ascii="Times New Roman" w:hAnsi="Times New Roman"/>
          <w:sz w:val="24"/>
          <w:szCs w:val="24"/>
          <w:lang w:val="ro-RO"/>
        </w:rPr>
        <w:t>Februarie</w:t>
      </w:r>
      <w:r w:rsidR="00F42B60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2023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, pri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n completarea unui formular de înscriere de că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tre cadrul didactic coordonator. </w:t>
      </w:r>
    </w:p>
    <w:p w14:paraId="3A82BD5E" w14:textId="77777777" w:rsidR="004D115C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Formularul completat va fi trimis cadrului didact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ic coordonator la nivel de județ</w:t>
      </w:r>
    </w:p>
    <w:p w14:paraId="44A78728" w14:textId="67857C75" w:rsidR="004D115C" w:rsidRPr="00A7329D" w:rsidRDefault="002A18FB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Etapa județ</w:t>
      </w:r>
      <w:r w:rsidR="007502D1" w:rsidRPr="00A7329D">
        <w:rPr>
          <w:rFonts w:ascii="Times New Roman" w:hAnsi="Times New Roman"/>
          <w:sz w:val="24"/>
          <w:szCs w:val="24"/>
          <w:lang w:val="ro-RO"/>
        </w:rPr>
        <w:t>eană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a c</w:t>
      </w:r>
      <w:r w:rsidR="00F71A4F" w:rsidRPr="00A7329D">
        <w:rPr>
          <w:rFonts w:ascii="Times New Roman" w:hAnsi="Times New Roman"/>
          <w:sz w:val="24"/>
          <w:szCs w:val="24"/>
          <w:lang w:val="ro-RO"/>
        </w:rPr>
        <w:t>oncursului se v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F52F2A" w:rsidRPr="00A7329D">
        <w:rPr>
          <w:rFonts w:ascii="Times New Roman" w:hAnsi="Times New Roman"/>
          <w:sz w:val="24"/>
          <w:szCs w:val="24"/>
          <w:lang w:val="ro-RO"/>
        </w:rPr>
        <w:t>desfășura</w:t>
      </w:r>
      <w:r w:rsidR="00E2502E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9504D">
        <w:rPr>
          <w:rFonts w:ascii="Times New Roman" w:hAnsi="Times New Roman"/>
          <w:sz w:val="24"/>
          <w:szCs w:val="24"/>
          <w:lang w:val="ro-RO"/>
        </w:rPr>
        <w:t>pe</w:t>
      </w:r>
      <w:r w:rsidR="00E2502E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D37A5" w:rsidRPr="007D37A5">
        <w:rPr>
          <w:rFonts w:ascii="Times New Roman" w:hAnsi="Times New Roman"/>
          <w:b/>
          <w:bCs/>
          <w:sz w:val="24"/>
          <w:szCs w:val="24"/>
          <w:lang w:val="ro-RO"/>
        </w:rPr>
        <w:t>18</w:t>
      </w:r>
      <w:r w:rsidR="009C39BA" w:rsidRPr="007D37A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3B5E6E" w:rsidRPr="007D37A5">
        <w:rPr>
          <w:rFonts w:ascii="Times New Roman" w:hAnsi="Times New Roman"/>
          <w:b/>
          <w:bCs/>
          <w:sz w:val="24"/>
          <w:szCs w:val="24"/>
          <w:lang w:val="ro-RO"/>
        </w:rPr>
        <w:t>Februarie</w:t>
      </w:r>
      <w:r w:rsidR="005D0A9F" w:rsidRPr="007D37A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F52F2A" w:rsidRPr="007D37A5">
        <w:rPr>
          <w:rFonts w:ascii="Times New Roman" w:hAnsi="Times New Roman"/>
          <w:b/>
          <w:bCs/>
          <w:sz w:val="24"/>
          <w:szCs w:val="24"/>
          <w:lang w:val="ro-RO"/>
        </w:rPr>
        <w:t>2023</w:t>
      </w:r>
    </w:p>
    <w:p w14:paraId="69F8D25C" w14:textId="0BBBE253" w:rsidR="004D115C" w:rsidRPr="00A7329D" w:rsidRDefault="002A18FB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Pentru județul Maramureș etapa județeană se va </w:t>
      </w:r>
      <w:r w:rsidR="00F52F2A" w:rsidRPr="00A7329D">
        <w:rPr>
          <w:rFonts w:ascii="Times New Roman" w:hAnsi="Times New Roman"/>
          <w:sz w:val="24"/>
          <w:szCs w:val="24"/>
          <w:lang w:val="ro-RO"/>
        </w:rPr>
        <w:t>desfășura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la Colegiul Tehnic „</w:t>
      </w:r>
      <w:r w:rsidRPr="00A7329D">
        <w:rPr>
          <w:rFonts w:ascii="Times New Roman" w:hAnsi="Times New Roman"/>
          <w:sz w:val="24"/>
          <w:szCs w:val="24"/>
          <w:lang w:val="ro-RO"/>
        </w:rPr>
        <w:t>George Bariț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iu”, Baia Mare</w:t>
      </w:r>
      <w:r w:rsidR="00F42B60" w:rsidRPr="00A7329D">
        <w:rPr>
          <w:rFonts w:ascii="Times New Roman" w:hAnsi="Times New Roman"/>
          <w:sz w:val="24"/>
          <w:szCs w:val="24"/>
          <w:lang w:val="ro-RO"/>
        </w:rPr>
        <w:t xml:space="preserve"> î</w:t>
      </w:r>
      <w:r w:rsidR="007F42F2" w:rsidRPr="00A7329D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7D37A5">
        <w:rPr>
          <w:rFonts w:ascii="Times New Roman" w:hAnsi="Times New Roman"/>
          <w:sz w:val="24"/>
          <w:szCs w:val="24"/>
          <w:lang w:val="ro-RO"/>
        </w:rPr>
        <w:t>18</w:t>
      </w:r>
      <w:r w:rsidR="00F178E7" w:rsidRPr="00A7329D">
        <w:rPr>
          <w:rFonts w:ascii="Times New Roman" w:hAnsi="Times New Roman"/>
          <w:sz w:val="24"/>
          <w:szCs w:val="24"/>
          <w:lang w:val="ro-RO"/>
        </w:rPr>
        <w:t xml:space="preserve"> Februarie </w:t>
      </w:r>
      <w:r w:rsidR="00F52F2A">
        <w:rPr>
          <w:rFonts w:ascii="Times New Roman" w:hAnsi="Times New Roman"/>
          <w:sz w:val="24"/>
          <w:szCs w:val="24"/>
          <w:lang w:val="ro-RO"/>
        </w:rPr>
        <w:t>2023</w:t>
      </w:r>
    </w:p>
    <w:p w14:paraId="09AB028B" w14:textId="61BE8B9F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La nivelul </w:t>
      </w:r>
      <w:r w:rsidR="007F42F2" w:rsidRPr="00A7329D">
        <w:rPr>
          <w:rFonts w:ascii="Times New Roman" w:hAnsi="Times New Roman"/>
          <w:sz w:val="24"/>
          <w:szCs w:val="24"/>
          <w:lang w:val="ro-RO"/>
        </w:rPr>
        <w:t>fiecă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rui județ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participant va fi desemnat un coordonator, cadru didactic, profesor de limba engleza care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va organiza etapa pe județ</w:t>
      </w:r>
    </w:p>
    <w:p w14:paraId="008D504A" w14:textId="0B2ACCEE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Selecț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</w:t>
      </w:r>
      <w:r w:rsidR="007F42F2" w:rsidRPr="00A7329D">
        <w:rPr>
          <w:rFonts w:ascii="Times New Roman" w:hAnsi="Times New Roman"/>
          <w:sz w:val="24"/>
          <w:szCs w:val="24"/>
          <w:lang w:val="ro-RO"/>
        </w:rPr>
        <w:t xml:space="preserve">a </w:t>
      </w:r>
      <w:r w:rsidRPr="00A7329D">
        <w:rPr>
          <w:rFonts w:ascii="Times New Roman" w:hAnsi="Times New Roman"/>
          <w:sz w:val="24"/>
          <w:szCs w:val="24"/>
          <w:lang w:val="ro-RO"/>
        </w:rPr>
        <w:t>participanților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la etapa județ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eana se va face pe baza re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zultatelor obținute la etapa pe scoală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14:paraId="484DC66D" w14:textId="5FF0940D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lastRenderedPageBreak/>
        <w:t>Pentru etapa județeană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, echipa de proiect din ju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dețul </w:t>
      </w:r>
      <w:r w:rsidR="00DD5DAB">
        <w:rPr>
          <w:rFonts w:ascii="Times New Roman" w:hAnsi="Times New Roman"/>
          <w:sz w:val="24"/>
          <w:szCs w:val="24"/>
          <w:lang w:val="ro-RO"/>
        </w:rPr>
        <w:t>M</w:t>
      </w:r>
      <w:r w:rsidRPr="00A7329D">
        <w:rPr>
          <w:rFonts w:ascii="Times New Roman" w:hAnsi="Times New Roman"/>
          <w:sz w:val="24"/>
          <w:szCs w:val="24"/>
          <w:lang w:val="ro-RO"/>
        </w:rPr>
        <w:t>aramureș, va trimite în școlile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desemnate ca centru din fiecare județ, subiectele necesare </w:t>
      </w:r>
      <w:r w:rsidRPr="00A7329D">
        <w:rPr>
          <w:rFonts w:ascii="Times New Roman" w:hAnsi="Times New Roman"/>
          <w:sz w:val="24"/>
          <w:szCs w:val="24"/>
          <w:lang w:val="ro-RO"/>
        </w:rPr>
        <w:t>desfășurării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 xml:space="preserve"> concursului,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format electronic</w:t>
      </w:r>
      <w:r w:rsidR="0057609A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în dimineaț</w:t>
      </w:r>
      <w:r w:rsidR="0057609A" w:rsidRPr="00A7329D">
        <w:rPr>
          <w:rFonts w:ascii="Times New Roman" w:hAnsi="Times New Roman"/>
          <w:sz w:val="24"/>
          <w:szCs w:val="24"/>
          <w:lang w:val="ro-RO"/>
        </w:rPr>
        <w:t>a zilei or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ganiză</w:t>
      </w:r>
      <w:r w:rsidR="0057609A" w:rsidRPr="00A7329D">
        <w:rPr>
          <w:rFonts w:ascii="Times New Roman" w:hAnsi="Times New Roman"/>
          <w:sz w:val="24"/>
          <w:szCs w:val="24"/>
          <w:lang w:val="ro-RO"/>
        </w:rPr>
        <w:t>rii concursului,</w:t>
      </w:r>
    </w:p>
    <w:p w14:paraId="6AC22F7E" w14:textId="77777777" w:rsidR="004D115C" w:rsidRPr="00A7329D" w:rsidRDefault="00200541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Elevii vor fi prezenț</w:t>
      </w:r>
      <w:r w:rsidR="00D14CE2" w:rsidRPr="00A7329D">
        <w:rPr>
          <w:rFonts w:ascii="Times New Roman" w:hAnsi="Times New Roman"/>
          <w:sz w:val="24"/>
          <w:szCs w:val="24"/>
          <w:lang w:val="ro-RO"/>
        </w:rPr>
        <w:t>i la ș</w:t>
      </w:r>
      <w:r w:rsidR="002A18FB" w:rsidRPr="00A7329D">
        <w:rPr>
          <w:rFonts w:ascii="Times New Roman" w:hAnsi="Times New Roman"/>
          <w:sz w:val="24"/>
          <w:szCs w:val="24"/>
          <w:lang w:val="ro-RO"/>
        </w:rPr>
        <w:t>coală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unde va avea loc concur</w:t>
      </w:r>
      <w:r w:rsidR="00047052" w:rsidRPr="00A7329D">
        <w:rPr>
          <w:rFonts w:ascii="Times New Roman" w:hAnsi="Times New Roman"/>
          <w:sz w:val="24"/>
          <w:szCs w:val="24"/>
          <w:lang w:val="ro-RO"/>
        </w:rPr>
        <w:t>s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ul la ora 10:00</w:t>
      </w:r>
    </w:p>
    <w:p w14:paraId="36A4EFA8" w14:textId="576E6FBC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A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ccesul în sala se va face pe baza că</w:t>
      </w:r>
      <w:r w:rsidR="000D6FAF" w:rsidRPr="00A7329D">
        <w:rPr>
          <w:rFonts w:ascii="Times New Roman" w:hAnsi="Times New Roman"/>
          <w:sz w:val="24"/>
          <w:szCs w:val="24"/>
          <w:lang w:val="ro-RO"/>
        </w:rPr>
        <w:t>rț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ii de identitate</w:t>
      </w:r>
    </w:p>
    <w:p w14:paraId="708AD5AC" w14:textId="0FB057F1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Timpul de lucru este de 2 or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e</w:t>
      </w:r>
    </w:p>
    <w:p w14:paraId="193418EE" w14:textId="2470E660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Profesorii coordonatori și însoț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itori ai elevilor vor face parte din comisia de evaluare</w:t>
      </w:r>
    </w:p>
    <w:p w14:paraId="7EAD163C" w14:textId="0A265CAE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Lucră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rile vor fi corectate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conformi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tate cu baremele stabilite de că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tre membrii comisiei de evaluare</w:t>
      </w:r>
    </w:p>
    <w:p w14:paraId="513AE957" w14:textId="292C8A48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La faza județeană</w:t>
      </w:r>
      <w:r w:rsidR="00D14CE2" w:rsidRPr="00A7329D">
        <w:rPr>
          <w:rFonts w:ascii="Times New Roman" w:hAnsi="Times New Roman"/>
          <w:sz w:val="24"/>
          <w:szCs w:val="24"/>
          <w:lang w:val="ro-RO"/>
        </w:rPr>
        <w:t xml:space="preserve"> lucrările se vor corecta la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coala organizatoare</w:t>
      </w:r>
    </w:p>
    <w:p w14:paraId="5C169E06" w14:textId="1E7FB436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Comunicarea rezultatelor pentru faz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a județeană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 va avea loc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ziua concursului</w:t>
      </w:r>
    </w:p>
    <w:p w14:paraId="6AB929D6" w14:textId="55C4C91C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Fiecare elev </w:t>
      </w:r>
      <w:r w:rsidR="007D37A5">
        <w:rPr>
          <w:rFonts w:ascii="Times New Roman" w:hAnsi="Times New Roman"/>
          <w:sz w:val="24"/>
          <w:szCs w:val="24"/>
          <w:lang w:val="ro-RO"/>
        </w:rPr>
        <w:t>ș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i profesor 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coordonator v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 xml:space="preserve">a primi diploma de participare și vor fi premiați </w:t>
      </w:r>
      <w:r w:rsidR="007D37A5">
        <w:rPr>
          <w:rFonts w:ascii="Times New Roman" w:hAnsi="Times New Roman"/>
          <w:sz w:val="24"/>
          <w:szCs w:val="24"/>
          <w:lang w:val="ro-RO"/>
        </w:rPr>
        <w:t>î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 funcție de rezultatele obț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inute</w:t>
      </w:r>
    </w:p>
    <w:p w14:paraId="5C86F8E4" w14:textId="31884E32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Pentru faza </w:t>
      </w:r>
      <w:r w:rsidR="007D37A5" w:rsidRPr="00A7329D">
        <w:rPr>
          <w:rFonts w:ascii="Times New Roman" w:hAnsi="Times New Roman"/>
          <w:sz w:val="24"/>
          <w:szCs w:val="24"/>
          <w:lang w:val="ro-RO"/>
        </w:rPr>
        <w:t>județeană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se acordă premiile </w:t>
      </w:r>
      <w:r w:rsidR="006A494D">
        <w:rPr>
          <w:rFonts w:ascii="Times New Roman" w:hAnsi="Times New Roman"/>
          <w:sz w:val="24"/>
          <w:szCs w:val="24"/>
          <w:lang w:val="ro-RO"/>
        </w:rPr>
        <w:t>I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6A494D">
        <w:rPr>
          <w:rFonts w:ascii="Times New Roman" w:hAnsi="Times New Roman"/>
          <w:sz w:val="24"/>
          <w:szCs w:val="24"/>
          <w:lang w:val="ro-RO"/>
        </w:rPr>
        <w:t>II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6A494D">
        <w:rPr>
          <w:rFonts w:ascii="Times New Roman" w:hAnsi="Times New Roman"/>
          <w:sz w:val="24"/>
          <w:szCs w:val="24"/>
          <w:lang w:val="ro-RO"/>
        </w:rPr>
        <w:t>III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și mențiuni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ordin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ea punctajelor obț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inute</w:t>
      </w:r>
      <w:r w:rsidR="00A9504D">
        <w:rPr>
          <w:rFonts w:ascii="Times New Roman" w:hAnsi="Times New Roman"/>
          <w:sz w:val="24"/>
          <w:szCs w:val="24"/>
          <w:lang w:val="ro-RO"/>
        </w:rPr>
        <w:t>, iar elevii care au obținut premii și mențiuni se vor califica la etapa națională (punctaj minim pentru calificare 75 puncte)</w:t>
      </w:r>
    </w:p>
    <w:p w14:paraId="41073039" w14:textId="77777777" w:rsidR="004D115C" w:rsidRPr="00A7329D" w:rsidRDefault="00145227" w:rsidP="0057609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7329D">
        <w:rPr>
          <w:rFonts w:ascii="Times New Roman" w:hAnsi="Times New Roman"/>
          <w:b/>
          <w:sz w:val="24"/>
          <w:szCs w:val="24"/>
          <w:lang w:val="ro-RO"/>
        </w:rPr>
        <w:t xml:space="preserve">etapa </w:t>
      </w:r>
      <w:r w:rsidR="00200541" w:rsidRPr="00A7329D">
        <w:rPr>
          <w:rFonts w:ascii="Times New Roman" w:hAnsi="Times New Roman"/>
          <w:b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b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b/>
          <w:sz w:val="24"/>
          <w:szCs w:val="24"/>
          <w:lang w:val="ro-RO"/>
        </w:rPr>
        <w:t>ă</w:t>
      </w:r>
    </w:p>
    <w:p w14:paraId="4BD1DC0A" w14:textId="0116181E" w:rsidR="004D115C" w:rsidRPr="00A7329D" w:rsidRDefault="00200541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nscrierile pentru etapa </w:t>
      </w:r>
      <w:r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Pr="00A7329D">
        <w:rPr>
          <w:rFonts w:ascii="Times New Roman" w:hAnsi="Times New Roman"/>
          <w:sz w:val="24"/>
          <w:szCs w:val="24"/>
          <w:lang w:val="ro-RO"/>
        </w:rPr>
        <w:t>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se vor face pana la data de </w:t>
      </w:r>
      <w:r w:rsidR="007D37A5">
        <w:rPr>
          <w:rFonts w:ascii="Times New Roman" w:hAnsi="Times New Roman"/>
          <w:sz w:val="24"/>
          <w:szCs w:val="24"/>
          <w:lang w:val="ro-RO"/>
        </w:rPr>
        <w:t>15</w:t>
      </w:r>
      <w:r w:rsidR="005D0A9F" w:rsidRPr="00A7329D">
        <w:rPr>
          <w:rFonts w:ascii="Times New Roman" w:hAnsi="Times New Roman"/>
          <w:sz w:val="24"/>
          <w:szCs w:val="24"/>
          <w:lang w:val="ro-RO"/>
        </w:rPr>
        <w:t xml:space="preserve"> Martie </w:t>
      </w:r>
      <w:r w:rsidR="00F52F2A">
        <w:rPr>
          <w:rFonts w:ascii="Times New Roman" w:hAnsi="Times New Roman"/>
          <w:sz w:val="24"/>
          <w:szCs w:val="24"/>
          <w:lang w:val="ro-RO"/>
        </w:rPr>
        <w:t>2023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, pri</w:t>
      </w:r>
      <w:r w:rsidRPr="00A7329D">
        <w:rPr>
          <w:rFonts w:ascii="Times New Roman" w:hAnsi="Times New Roman"/>
          <w:sz w:val="24"/>
          <w:szCs w:val="24"/>
          <w:lang w:val="ro-RO"/>
        </w:rPr>
        <w:t>n completarea unui formular de înscriere de că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tre cadrul didactic coordonator. </w:t>
      </w:r>
    </w:p>
    <w:p w14:paraId="4CF34399" w14:textId="77777777" w:rsidR="0057609A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Formularul completat va fi trimis echipei de organizare a concursului </w:t>
      </w:r>
    </w:p>
    <w:p w14:paraId="2B7527DD" w14:textId="6287421E" w:rsidR="004D115C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Etapa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 se va desfăș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ura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la Colegiul Tehnic „George Bariț</w:t>
      </w:r>
      <w:r w:rsidRPr="00A7329D">
        <w:rPr>
          <w:rFonts w:ascii="Times New Roman" w:hAnsi="Times New Roman"/>
          <w:sz w:val="24"/>
          <w:szCs w:val="24"/>
          <w:lang w:val="ro-RO"/>
        </w:rPr>
        <w:t>iu”, Baia M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are î</w:t>
      </w:r>
      <w:r w:rsidR="00D3120F" w:rsidRPr="00A7329D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0576B3" w:rsidRPr="00A7329D">
        <w:rPr>
          <w:rFonts w:ascii="Times New Roman" w:hAnsi="Times New Roman"/>
          <w:sz w:val="24"/>
          <w:szCs w:val="24"/>
          <w:lang w:val="ro-RO"/>
        </w:rPr>
        <w:t>data de</w:t>
      </w:r>
      <w:r w:rsidR="00D3120F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D37A5" w:rsidRPr="007D37A5">
        <w:rPr>
          <w:rFonts w:ascii="Times New Roman" w:hAnsi="Times New Roman"/>
          <w:b/>
          <w:bCs/>
          <w:sz w:val="24"/>
          <w:szCs w:val="24"/>
          <w:lang w:val="ro-RO"/>
        </w:rPr>
        <w:t>31</w:t>
      </w:r>
      <w:r w:rsidR="00D3120F" w:rsidRPr="007D37A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F178E7" w:rsidRPr="007D37A5">
        <w:rPr>
          <w:rFonts w:ascii="Times New Roman" w:hAnsi="Times New Roman"/>
          <w:b/>
          <w:bCs/>
          <w:sz w:val="24"/>
          <w:szCs w:val="24"/>
          <w:lang w:val="ro-RO"/>
        </w:rPr>
        <w:t>Martie</w:t>
      </w:r>
      <w:r w:rsidR="00D3120F" w:rsidRPr="007D37A5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F52F2A" w:rsidRPr="007D37A5">
        <w:rPr>
          <w:rFonts w:ascii="Times New Roman" w:hAnsi="Times New Roman"/>
          <w:b/>
          <w:bCs/>
          <w:sz w:val="24"/>
          <w:szCs w:val="24"/>
          <w:lang w:val="ro-RO"/>
        </w:rPr>
        <w:t>2023</w:t>
      </w:r>
    </w:p>
    <w:p w14:paraId="4887169C" w14:textId="67C84A7F" w:rsidR="004D115C" w:rsidRPr="00A7329D" w:rsidRDefault="007D37A5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Selecția</w:t>
      </w:r>
      <w:r w:rsidR="00F52F2A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participanț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ilor la etapa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se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va face pe baza rezultatelor obținute la etapa pe județ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. </w:t>
      </w:r>
    </w:p>
    <w:p w14:paraId="017B49E6" w14:textId="77777777" w:rsidR="004D115C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Subiectele pentru etapa 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na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vor fi extrase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 xml:space="preserve"> dintre variantele trimise de că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tre profesorii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de limba engleză din toate județ</w:t>
      </w:r>
      <w:r w:rsidRPr="00A7329D">
        <w:rPr>
          <w:rFonts w:ascii="Times New Roman" w:hAnsi="Times New Roman"/>
          <w:sz w:val="24"/>
          <w:szCs w:val="24"/>
          <w:lang w:val="ro-RO"/>
        </w:rPr>
        <w:t>ele participante.</w:t>
      </w:r>
    </w:p>
    <w:p w14:paraId="71CEAD41" w14:textId="4DCB7FCD" w:rsidR="004D115C" w:rsidRPr="00A7329D" w:rsidRDefault="00200541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Elevii vor fi prezenț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i la </w:t>
      </w:r>
      <w:r w:rsidR="007D37A5" w:rsidRPr="00A7329D">
        <w:rPr>
          <w:rFonts w:ascii="Times New Roman" w:hAnsi="Times New Roman"/>
          <w:sz w:val="24"/>
          <w:szCs w:val="24"/>
          <w:lang w:val="ro-RO"/>
        </w:rPr>
        <w:t>școal</w:t>
      </w:r>
      <w:r w:rsidR="007D37A5">
        <w:rPr>
          <w:rFonts w:ascii="Times New Roman" w:hAnsi="Times New Roman"/>
          <w:sz w:val="24"/>
          <w:szCs w:val="24"/>
          <w:lang w:val="ro-RO"/>
        </w:rPr>
        <w:t>a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unde va avea loc concur</w:t>
      </w:r>
      <w:r w:rsidR="00991259" w:rsidRPr="00A7329D">
        <w:rPr>
          <w:rFonts w:ascii="Times New Roman" w:hAnsi="Times New Roman"/>
          <w:sz w:val="24"/>
          <w:szCs w:val="24"/>
          <w:lang w:val="ro-RO"/>
        </w:rPr>
        <w:t>s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ul la ora 10:00</w:t>
      </w:r>
    </w:p>
    <w:p w14:paraId="20D9995E" w14:textId="470EFE8A" w:rsidR="004D115C" w:rsidRPr="00A7329D" w:rsidRDefault="004D115C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>Acces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 xml:space="preserve">ul in sala se va face pe baza </w:t>
      </w:r>
      <w:r w:rsidR="007D37A5" w:rsidRPr="00A7329D">
        <w:rPr>
          <w:rFonts w:ascii="Times New Roman" w:hAnsi="Times New Roman"/>
          <w:sz w:val="24"/>
          <w:szCs w:val="24"/>
          <w:lang w:val="ro-RO"/>
        </w:rPr>
        <w:t>cărții</w:t>
      </w:r>
      <w:r w:rsidRPr="00A7329D">
        <w:rPr>
          <w:rFonts w:ascii="Times New Roman" w:hAnsi="Times New Roman"/>
          <w:sz w:val="24"/>
          <w:szCs w:val="24"/>
          <w:lang w:val="ro-RO"/>
        </w:rPr>
        <w:t xml:space="preserve"> de identitate</w:t>
      </w:r>
    </w:p>
    <w:p w14:paraId="56DD68D0" w14:textId="3BEA474E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Timpul 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de lucru este de 2 ore</w:t>
      </w:r>
    </w:p>
    <w:p w14:paraId="070AE036" w14:textId="0E1C1BF6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Profesorii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coordonatori și î</w:t>
      </w:r>
      <w:r w:rsidR="00741EAF" w:rsidRPr="00A7329D">
        <w:rPr>
          <w:rFonts w:ascii="Times New Roman" w:hAnsi="Times New Roman"/>
          <w:sz w:val="24"/>
          <w:szCs w:val="24"/>
          <w:lang w:val="ro-RO"/>
        </w:rPr>
        <w:t>nsoț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itori ai elevilor vor face parte din comisia de evaluare</w:t>
      </w:r>
    </w:p>
    <w:p w14:paraId="474839A1" w14:textId="30B7CDFB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lastRenderedPageBreak/>
        <w:t xml:space="preserve">Lucrările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vor fi corectate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conformi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tate cu baremele stabilite de că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tre membrii comisiei de evaluare</w:t>
      </w:r>
    </w:p>
    <w:p w14:paraId="38D7B04D" w14:textId="5EBEB2F9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La 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faza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7329D">
        <w:rPr>
          <w:rFonts w:ascii="Times New Roman" w:hAnsi="Times New Roman"/>
          <w:sz w:val="24"/>
          <w:szCs w:val="24"/>
          <w:lang w:val="ro-RO"/>
        </w:rPr>
        <w:t>lucrările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 se vor corecta</w:t>
      </w:r>
      <w:r w:rsidR="00741EAF" w:rsidRPr="00A7329D">
        <w:rPr>
          <w:rFonts w:ascii="Times New Roman" w:hAnsi="Times New Roman"/>
          <w:sz w:val="24"/>
          <w:szCs w:val="24"/>
          <w:lang w:val="ro-RO"/>
        </w:rPr>
        <w:t xml:space="preserve"> la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coala organizatoare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 xml:space="preserve"> – Colegiul Tehnic “George Bariț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iu”, Baia Mare</w:t>
      </w:r>
    </w:p>
    <w:p w14:paraId="45935982" w14:textId="2201CAA2" w:rsidR="004D115C" w:rsidRPr="00A7329D" w:rsidRDefault="00F52F2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329D">
        <w:rPr>
          <w:rFonts w:ascii="Times New Roman" w:hAnsi="Times New Roman"/>
          <w:sz w:val="24"/>
          <w:szCs w:val="24"/>
          <w:lang w:val="ro-RO"/>
        </w:rPr>
        <w:t xml:space="preserve">Comunicarea 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rezultatelor pentru faza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națională</w:t>
      </w:r>
      <w:r w:rsidR="00741EAF" w:rsidRPr="00A7329D">
        <w:rPr>
          <w:rFonts w:ascii="Times New Roman" w:hAnsi="Times New Roman"/>
          <w:sz w:val="24"/>
          <w:szCs w:val="24"/>
          <w:lang w:val="ro-RO"/>
        </w:rPr>
        <w:t xml:space="preserve"> va avea loc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n ziua concursului</w:t>
      </w:r>
    </w:p>
    <w:p w14:paraId="40DD9A68" w14:textId="7D4B4425" w:rsidR="004D115C" w:rsidRPr="00A7329D" w:rsidRDefault="009E4B3A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F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iecare elev si profe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sor coordonator va primi diplomă de participare și vor fi premiați în funcț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ie de rezu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ltatele obț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inute</w:t>
      </w:r>
    </w:p>
    <w:p w14:paraId="1AA02E13" w14:textId="4B824124" w:rsidR="004D115C" w:rsidRPr="00547EFF" w:rsidRDefault="00547EFF" w:rsidP="00547EFF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entru faza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naț</w:t>
      </w:r>
      <w:r w:rsidR="009C4661" w:rsidRPr="00A7329D">
        <w:rPr>
          <w:rFonts w:ascii="Times New Roman" w:hAnsi="Times New Roman"/>
          <w:sz w:val="24"/>
          <w:szCs w:val="24"/>
          <w:lang w:val="ro-RO"/>
        </w:rPr>
        <w:t>ional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ă se acordă premiile I, II și III și mențiuni în ordinea punctajelor obț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inute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0E145B8F" w14:textId="235AA7A4" w:rsidR="004D115C" w:rsidRPr="00A7329D" w:rsidRDefault="00547EFF" w:rsidP="00741EAF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iplomele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vor fi trimise inspectoratelor școlare județene partenere prin curier, î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 xml:space="preserve">n cel mai scurt 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timp pos</w:t>
      </w:r>
      <w:r w:rsidR="00741EAF" w:rsidRPr="00A7329D">
        <w:rPr>
          <w:rFonts w:ascii="Times New Roman" w:hAnsi="Times New Roman"/>
          <w:sz w:val="24"/>
          <w:szCs w:val="24"/>
          <w:lang w:val="ro-RO"/>
        </w:rPr>
        <w:t xml:space="preserve">ibil, cel mai </w:t>
      </w:r>
      <w:r w:rsidR="00F52F2A" w:rsidRPr="00A7329D">
        <w:rPr>
          <w:rFonts w:ascii="Times New Roman" w:hAnsi="Times New Roman"/>
          <w:sz w:val="24"/>
          <w:szCs w:val="24"/>
          <w:lang w:val="ro-RO"/>
        </w:rPr>
        <w:t>târziu</w:t>
      </w:r>
      <w:r w:rsidR="00741EAF" w:rsidRPr="00A7329D">
        <w:rPr>
          <w:rFonts w:ascii="Times New Roman" w:hAnsi="Times New Roman"/>
          <w:sz w:val="24"/>
          <w:szCs w:val="24"/>
          <w:lang w:val="ro-RO"/>
        </w:rPr>
        <w:t xml:space="preserve"> până la sfârș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>itul anului ș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colar.</w:t>
      </w:r>
    </w:p>
    <w:p w14:paraId="3E092975" w14:textId="65637B1B" w:rsidR="004D115C" w:rsidRDefault="00547EFF" w:rsidP="0057609A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ezultatele concursului vor fi promovate pe site-ul</w:t>
      </w:r>
      <w:r w:rsidR="00200541" w:rsidRPr="00A7329D">
        <w:rPr>
          <w:rFonts w:ascii="Times New Roman" w:hAnsi="Times New Roman"/>
          <w:sz w:val="24"/>
          <w:szCs w:val="24"/>
          <w:lang w:val="ro-RO"/>
        </w:rPr>
        <w:t xml:space="preserve"> Colegiului Tehnic “George Barițiu”, Baia Mare, prin revista școlii “Messenger Cultural “ și presa locală</w:t>
      </w:r>
      <w:r w:rsidR="004D115C" w:rsidRPr="00A7329D">
        <w:rPr>
          <w:rFonts w:ascii="Times New Roman" w:hAnsi="Times New Roman"/>
          <w:sz w:val="24"/>
          <w:szCs w:val="24"/>
          <w:lang w:val="ro-RO"/>
        </w:rPr>
        <w:t>.</w:t>
      </w:r>
    </w:p>
    <w:p w14:paraId="3476A62F" w14:textId="46D217B7" w:rsidR="0010247A" w:rsidRDefault="0010247A" w:rsidP="0010247A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C689E9C" w14:textId="77777777" w:rsidR="0010247A" w:rsidRPr="007109E6" w:rsidRDefault="0010247A" w:rsidP="0010247A">
      <w:pPr>
        <w:rPr>
          <w:rFonts w:eastAsia="Calibri"/>
          <w:b/>
          <w:lang w:val="en-GB"/>
        </w:rPr>
      </w:pPr>
      <w:r w:rsidRPr="007109E6">
        <w:rPr>
          <w:rFonts w:eastAsia="Calibri"/>
          <w:b/>
          <w:lang w:val="en-GB"/>
        </w:rPr>
        <w:t xml:space="preserve">Contact </w:t>
      </w:r>
    </w:p>
    <w:p w14:paraId="3499BFE8" w14:textId="77777777" w:rsidR="0010247A" w:rsidRPr="00CF4AAB" w:rsidRDefault="0010247A" w:rsidP="0010247A">
      <w:pPr>
        <w:numPr>
          <w:ilvl w:val="0"/>
          <w:numId w:val="10"/>
        </w:numPr>
        <w:rPr>
          <w:rFonts w:ascii="Arial" w:hAnsi="Arial" w:cs="Arial"/>
          <w:b/>
          <w:sz w:val="32"/>
          <w:szCs w:val="32"/>
          <w:lang w:val="pt-BR"/>
        </w:rPr>
      </w:pPr>
      <w:r>
        <w:rPr>
          <w:rFonts w:eastAsia="Calibri"/>
          <w:lang w:val="en-GB"/>
        </w:rPr>
        <w:t>prof. Daniela Chinde</w:t>
      </w:r>
      <w:r>
        <w:rPr>
          <w:rFonts w:ascii="Arial" w:hAnsi="Arial" w:cs="Arial"/>
          <w:b/>
          <w:sz w:val="32"/>
          <w:szCs w:val="32"/>
          <w:lang w:val="pt-BR"/>
        </w:rPr>
        <w:t xml:space="preserve">      </w:t>
      </w:r>
      <w:r w:rsidRPr="00CF4AAB">
        <w:rPr>
          <w:rFonts w:eastAsia="Calibri"/>
          <w:lang w:val="en-GB"/>
        </w:rPr>
        <w:t xml:space="preserve">mail: </w:t>
      </w:r>
      <w:hyperlink r:id="rId7" w:history="1">
        <w:r w:rsidRPr="00CF4AAB">
          <w:rPr>
            <w:rStyle w:val="Hyperlink"/>
            <w:rFonts w:eastAsia="Calibri"/>
            <w:lang w:val="en-GB"/>
          </w:rPr>
          <w:t>danielachinde@gmail.com</w:t>
        </w:r>
      </w:hyperlink>
      <w:r w:rsidRPr="00CF4AAB">
        <w:rPr>
          <w:rFonts w:eastAsia="Calibri"/>
          <w:lang w:val="en-GB"/>
        </w:rPr>
        <w:t xml:space="preserve">  </w:t>
      </w:r>
      <w:r>
        <w:rPr>
          <w:rFonts w:ascii="Arial" w:hAnsi="Arial" w:cs="Arial"/>
          <w:b/>
          <w:sz w:val="32"/>
          <w:szCs w:val="32"/>
          <w:lang w:val="pt-BR"/>
        </w:rPr>
        <w:t xml:space="preserve">   </w:t>
      </w:r>
      <w:r w:rsidRPr="00CF4AAB">
        <w:rPr>
          <w:rFonts w:eastAsia="Calibri"/>
          <w:lang w:val="en-GB"/>
        </w:rPr>
        <w:t>tel 0745 573012</w:t>
      </w:r>
    </w:p>
    <w:p w14:paraId="0963FD14" w14:textId="77777777" w:rsidR="0010247A" w:rsidRPr="00634E9E" w:rsidRDefault="0010247A" w:rsidP="0010247A"/>
    <w:p w14:paraId="5BF09AEA" w14:textId="77777777" w:rsidR="0010247A" w:rsidRDefault="0010247A" w:rsidP="0010247A">
      <w:pPr>
        <w:rPr>
          <w:rFonts w:ascii="Georgia" w:hAnsi="Georgia"/>
          <w:b/>
          <w:color w:val="214D83"/>
          <w:sz w:val="28"/>
          <w:szCs w:val="28"/>
        </w:rPr>
      </w:pPr>
    </w:p>
    <w:p w14:paraId="3873FB1E" w14:textId="77777777" w:rsidR="0010247A" w:rsidRPr="007109E6" w:rsidRDefault="0010247A" w:rsidP="0010247A">
      <w:pPr>
        <w:rPr>
          <w:rFonts w:ascii="Georgia" w:hAnsi="Georgia"/>
          <w:b/>
          <w:color w:val="214D83"/>
          <w:sz w:val="28"/>
          <w:szCs w:val="28"/>
        </w:rPr>
      </w:pPr>
    </w:p>
    <w:p w14:paraId="1AB37C1C" w14:textId="77777777" w:rsidR="009E4B3A" w:rsidRDefault="009E4B3A">
      <w:pPr>
        <w:rPr>
          <w:rFonts w:ascii="Georgia" w:hAnsi="Georgia"/>
          <w:bCs/>
          <w:sz w:val="36"/>
          <w:szCs w:val="36"/>
          <w:lang w:val="ro-RO"/>
        </w:rPr>
      </w:pPr>
      <w:r>
        <w:rPr>
          <w:rFonts w:ascii="Georgia" w:hAnsi="Georgia"/>
          <w:b/>
          <w:sz w:val="36"/>
          <w:szCs w:val="36"/>
        </w:rPr>
        <w:br w:type="page"/>
      </w:r>
    </w:p>
    <w:p w14:paraId="54758E41" w14:textId="5F09EC1A" w:rsidR="0010247A" w:rsidRPr="00E262A1" w:rsidRDefault="0010247A" w:rsidP="0010247A">
      <w:pPr>
        <w:pStyle w:val="Heading2"/>
        <w:spacing w:line="240" w:lineRule="auto"/>
        <w:jc w:val="center"/>
        <w:rPr>
          <w:rFonts w:ascii="Georgia" w:hAnsi="Georgia"/>
          <w:b w:val="0"/>
          <w:color w:val="auto"/>
          <w:sz w:val="36"/>
          <w:szCs w:val="36"/>
        </w:rPr>
      </w:pPr>
      <w:r w:rsidRPr="00E262A1">
        <w:rPr>
          <w:rFonts w:ascii="Georgia" w:hAnsi="Georgia"/>
          <w:b w:val="0"/>
          <w:color w:val="auto"/>
          <w:sz w:val="36"/>
          <w:szCs w:val="36"/>
        </w:rPr>
        <w:lastRenderedPageBreak/>
        <w:t>Formular de înscriere</w:t>
      </w:r>
    </w:p>
    <w:p w14:paraId="3CDF4415" w14:textId="77777777" w:rsidR="0010247A" w:rsidRPr="0071613C" w:rsidRDefault="0010247A" w:rsidP="0010247A">
      <w:pPr>
        <w:jc w:val="center"/>
        <w:rPr>
          <w:rFonts w:ascii="Georgia" w:hAnsi="Georgia"/>
          <w:b/>
          <w:color w:val="003366"/>
          <w:sz w:val="36"/>
          <w:szCs w:val="36"/>
        </w:rPr>
      </w:pPr>
      <w:r w:rsidRPr="0071613C">
        <w:rPr>
          <w:rFonts w:ascii="Georgia" w:hAnsi="Georgia"/>
          <w:b/>
          <w:color w:val="003366"/>
          <w:sz w:val="36"/>
          <w:szCs w:val="36"/>
        </w:rPr>
        <w:t>Concursul Naţional de Limba Engleză „Quest”</w:t>
      </w:r>
    </w:p>
    <w:p w14:paraId="5C43A5C1" w14:textId="4AF83E11" w:rsidR="0010247A" w:rsidRDefault="0010247A" w:rsidP="0010247A">
      <w:pPr>
        <w:jc w:val="center"/>
        <w:rPr>
          <w:rFonts w:ascii="Georgia" w:hAnsi="Georgia"/>
          <w:sz w:val="32"/>
          <w:szCs w:val="32"/>
        </w:rPr>
      </w:pPr>
      <w:r w:rsidRPr="00B50B7D">
        <w:rPr>
          <w:rFonts w:ascii="Georgia" w:hAnsi="Georgia"/>
          <w:sz w:val="32"/>
          <w:szCs w:val="32"/>
        </w:rPr>
        <w:t xml:space="preserve">Ediţia </w:t>
      </w:r>
      <w:r>
        <w:rPr>
          <w:rFonts w:ascii="Georgia" w:hAnsi="Georgia"/>
          <w:sz w:val="32"/>
          <w:szCs w:val="32"/>
        </w:rPr>
        <w:t>a X</w:t>
      </w:r>
      <w:r w:rsidR="009E4B3A">
        <w:rPr>
          <w:rFonts w:ascii="Georgia" w:hAnsi="Georgia"/>
          <w:sz w:val="32"/>
          <w:szCs w:val="32"/>
        </w:rPr>
        <w:t>I</w:t>
      </w:r>
      <w:r>
        <w:rPr>
          <w:rFonts w:ascii="Georgia" w:hAnsi="Georgia"/>
          <w:sz w:val="32"/>
          <w:szCs w:val="32"/>
        </w:rPr>
        <w:t>-</w:t>
      </w:r>
      <w:r w:rsidRPr="00B50B7D">
        <w:rPr>
          <w:rFonts w:ascii="Georgia" w:hAnsi="Georgia"/>
          <w:sz w:val="32"/>
          <w:szCs w:val="32"/>
        </w:rPr>
        <w:t>a</w:t>
      </w:r>
      <w:r>
        <w:rPr>
          <w:rFonts w:ascii="Georgia" w:hAnsi="Georgia"/>
          <w:sz w:val="32"/>
          <w:szCs w:val="32"/>
        </w:rPr>
        <w:t xml:space="preserve"> </w:t>
      </w:r>
    </w:p>
    <w:p w14:paraId="2A3ACBEF" w14:textId="77777777" w:rsidR="0010247A" w:rsidRPr="005F6978" w:rsidRDefault="0010247A" w:rsidP="0010247A">
      <w:pPr>
        <w:jc w:val="center"/>
        <w:rPr>
          <w:rFonts w:ascii="Georgia" w:hAnsi="Georgia"/>
          <w:sz w:val="32"/>
          <w:szCs w:val="32"/>
        </w:rPr>
      </w:pPr>
    </w:p>
    <w:p w14:paraId="2CAE5C1A" w14:textId="77777777" w:rsidR="0010247A" w:rsidRPr="007109E6" w:rsidRDefault="0010247A" w:rsidP="0010247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Județul/</w:t>
      </w:r>
      <w:r w:rsidRPr="008C105B">
        <w:rPr>
          <w:rFonts w:ascii="Georgia" w:hAnsi="Georgia"/>
          <w:sz w:val="28"/>
          <w:szCs w:val="28"/>
        </w:rPr>
        <w:t>Instituţia de învăţământ:</w:t>
      </w:r>
      <w:r w:rsidRPr="009E3C7F">
        <w:rPr>
          <w:rFonts w:ascii="Georgia" w:hAnsi="Georgia"/>
          <w:b/>
        </w:rPr>
        <w:t xml:space="preserve"> </w:t>
      </w:r>
    </w:p>
    <w:p w14:paraId="5ED52724" w14:textId="42DF9B94" w:rsidR="0010247A" w:rsidRPr="002E4219" w:rsidRDefault="0010247A" w:rsidP="0010247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Persoana de contact :                                        tel                         email </w:t>
      </w:r>
    </w:p>
    <w:p w14:paraId="324B6739" w14:textId="49D2D527" w:rsidR="0010247A" w:rsidRDefault="0010247A" w:rsidP="0010247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Profesori care se inscriu la evaluare:</w:t>
      </w:r>
    </w:p>
    <w:p w14:paraId="38481C26" w14:textId="29BADE0D" w:rsidR="00677D97" w:rsidRDefault="00677D97" w:rsidP="0010247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Profesori care se inscriu la supravegheat:</w:t>
      </w:r>
    </w:p>
    <w:p w14:paraId="11C3B2B4" w14:textId="77777777" w:rsidR="0010247A" w:rsidRDefault="0010247A" w:rsidP="0010247A">
      <w:pPr>
        <w:rPr>
          <w:rFonts w:ascii="Georgia" w:hAnsi="Georgia"/>
          <w:sz w:val="28"/>
          <w:szCs w:val="28"/>
        </w:rPr>
      </w:pPr>
    </w:p>
    <w:p w14:paraId="1BAB5153" w14:textId="77777777" w:rsidR="0010247A" w:rsidRPr="00CF4AAB" w:rsidRDefault="0010247A" w:rsidP="0010247A">
      <w:pPr>
        <w:rPr>
          <w:rFonts w:ascii="Georgia" w:hAnsi="Georgia"/>
          <w:sz w:val="28"/>
          <w:szCs w:val="28"/>
        </w:rPr>
      </w:pPr>
    </w:p>
    <w:tbl>
      <w:tblPr>
        <w:tblW w:w="972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2249"/>
        <w:gridCol w:w="938"/>
        <w:gridCol w:w="2610"/>
        <w:gridCol w:w="3240"/>
      </w:tblGrid>
      <w:tr w:rsidR="00677D97" w:rsidRPr="00684573" w14:paraId="5EDC73E4" w14:textId="77777777" w:rsidTr="00677D97">
        <w:tc>
          <w:tcPr>
            <w:tcW w:w="683" w:type="dxa"/>
          </w:tcPr>
          <w:p w14:paraId="165B9DE5" w14:textId="77777777" w:rsidR="00677D97" w:rsidRPr="00684573" w:rsidRDefault="00677D97" w:rsidP="009E4E2C">
            <w:pPr>
              <w:jc w:val="center"/>
              <w:rPr>
                <w:rFonts w:ascii="Georgia" w:hAnsi="Georgia"/>
                <w:b/>
              </w:rPr>
            </w:pPr>
            <w:r w:rsidRPr="00684573">
              <w:rPr>
                <w:rFonts w:ascii="Georgia" w:hAnsi="Georgia"/>
                <w:b/>
              </w:rPr>
              <w:t>Nr. crt.</w:t>
            </w:r>
          </w:p>
        </w:tc>
        <w:tc>
          <w:tcPr>
            <w:tcW w:w="2249" w:type="dxa"/>
          </w:tcPr>
          <w:p w14:paraId="53C50B45" w14:textId="77777777" w:rsidR="00677D97" w:rsidRPr="00684573" w:rsidRDefault="00677D97" w:rsidP="009E4E2C">
            <w:pPr>
              <w:jc w:val="center"/>
              <w:rPr>
                <w:rFonts w:ascii="Georgia" w:hAnsi="Georgia"/>
                <w:b/>
              </w:rPr>
            </w:pPr>
            <w:r w:rsidRPr="00684573">
              <w:rPr>
                <w:rFonts w:ascii="Georgia" w:hAnsi="Georgia"/>
                <w:b/>
              </w:rPr>
              <w:t>Numele şi prenumele elevului</w:t>
            </w:r>
          </w:p>
        </w:tc>
        <w:tc>
          <w:tcPr>
            <w:tcW w:w="938" w:type="dxa"/>
          </w:tcPr>
          <w:p w14:paraId="494E2EEE" w14:textId="77777777" w:rsidR="00677D97" w:rsidRPr="00684573" w:rsidRDefault="00677D97" w:rsidP="009E4E2C">
            <w:pPr>
              <w:jc w:val="center"/>
              <w:rPr>
                <w:rFonts w:ascii="Georgia" w:hAnsi="Georgia"/>
                <w:b/>
              </w:rPr>
            </w:pPr>
            <w:r w:rsidRPr="00684573">
              <w:rPr>
                <w:rFonts w:ascii="Georgia" w:hAnsi="Georgia"/>
                <w:b/>
              </w:rPr>
              <w:t xml:space="preserve">Clasa </w:t>
            </w:r>
          </w:p>
        </w:tc>
        <w:tc>
          <w:tcPr>
            <w:tcW w:w="2610" w:type="dxa"/>
          </w:tcPr>
          <w:p w14:paraId="576B4AA2" w14:textId="77777777" w:rsidR="00677D97" w:rsidRPr="00684573" w:rsidRDefault="00677D97" w:rsidP="009E4E2C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Instituția de învățământ</w:t>
            </w:r>
          </w:p>
        </w:tc>
        <w:tc>
          <w:tcPr>
            <w:tcW w:w="3240" w:type="dxa"/>
          </w:tcPr>
          <w:p w14:paraId="4A1B1173" w14:textId="77777777" w:rsidR="00677D97" w:rsidRPr="00684573" w:rsidRDefault="00677D97" w:rsidP="009E4E2C">
            <w:pPr>
              <w:jc w:val="center"/>
              <w:rPr>
                <w:rFonts w:ascii="Georgia" w:hAnsi="Georgia"/>
                <w:b/>
              </w:rPr>
            </w:pPr>
            <w:r w:rsidRPr="00684573">
              <w:rPr>
                <w:rFonts w:ascii="Georgia" w:hAnsi="Georgia"/>
                <w:b/>
              </w:rPr>
              <w:t>Profesor coordonator</w:t>
            </w:r>
          </w:p>
        </w:tc>
      </w:tr>
      <w:tr w:rsidR="00677D97" w:rsidRPr="009E3C7F" w14:paraId="61FFFD4E" w14:textId="77777777" w:rsidTr="00677D97">
        <w:tc>
          <w:tcPr>
            <w:tcW w:w="683" w:type="dxa"/>
          </w:tcPr>
          <w:p w14:paraId="4A56EB70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0392F9F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388C16C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7152A3E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0A6716C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762DB5F" w14:textId="77777777" w:rsidTr="00677D97">
        <w:tc>
          <w:tcPr>
            <w:tcW w:w="683" w:type="dxa"/>
          </w:tcPr>
          <w:p w14:paraId="34A578B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4B150D7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01B1D01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1D89D27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B5CB2B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6A2C7877" w14:textId="77777777" w:rsidTr="00677D97">
        <w:tc>
          <w:tcPr>
            <w:tcW w:w="683" w:type="dxa"/>
          </w:tcPr>
          <w:p w14:paraId="76867BD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2049C70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4964AB1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605360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00F670C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469ADA19" w14:textId="77777777" w:rsidTr="00677D97">
        <w:tc>
          <w:tcPr>
            <w:tcW w:w="683" w:type="dxa"/>
          </w:tcPr>
          <w:p w14:paraId="471657E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3F36A22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DF7108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7A41CF8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9C348A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764F8094" w14:textId="77777777" w:rsidTr="00677D97">
        <w:tc>
          <w:tcPr>
            <w:tcW w:w="683" w:type="dxa"/>
          </w:tcPr>
          <w:p w14:paraId="3DADBEEF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4D82A61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82AEDA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11EC71C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36D5525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C600E05" w14:textId="77777777" w:rsidTr="00677D97">
        <w:tc>
          <w:tcPr>
            <w:tcW w:w="683" w:type="dxa"/>
          </w:tcPr>
          <w:p w14:paraId="6304931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418AE33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083ABDD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5091E8A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089718B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2633140C" w14:textId="77777777" w:rsidTr="00677D97">
        <w:tc>
          <w:tcPr>
            <w:tcW w:w="683" w:type="dxa"/>
          </w:tcPr>
          <w:p w14:paraId="5C067B5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7FB72BF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311EC81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04EF3C6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68EDF72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D7C1345" w14:textId="77777777" w:rsidTr="00677D97">
        <w:tc>
          <w:tcPr>
            <w:tcW w:w="683" w:type="dxa"/>
          </w:tcPr>
          <w:p w14:paraId="1094C93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36F8B11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7DAF160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40ECCD6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578FDCF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6D31785" w14:textId="77777777" w:rsidTr="00677D97">
        <w:tc>
          <w:tcPr>
            <w:tcW w:w="683" w:type="dxa"/>
          </w:tcPr>
          <w:p w14:paraId="6BFBEA6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3A5D1F7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18C867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270FA7E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1EA9EC0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9AF5140" w14:textId="77777777" w:rsidTr="00677D97">
        <w:tc>
          <w:tcPr>
            <w:tcW w:w="683" w:type="dxa"/>
          </w:tcPr>
          <w:p w14:paraId="6B39FA1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2A3C4E1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668C035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24693C0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742FE7E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27F3E0DD" w14:textId="77777777" w:rsidTr="00677D97">
        <w:tc>
          <w:tcPr>
            <w:tcW w:w="683" w:type="dxa"/>
          </w:tcPr>
          <w:p w14:paraId="75CCC3B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4B7D178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18FD4E9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48BC026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6FB5925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4ADAFF1" w14:textId="77777777" w:rsidTr="00677D97">
        <w:tc>
          <w:tcPr>
            <w:tcW w:w="683" w:type="dxa"/>
          </w:tcPr>
          <w:p w14:paraId="52063F2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54B2605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5A27A06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D41A0B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19BEFAF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0FE6574" w14:textId="77777777" w:rsidTr="00677D97">
        <w:tc>
          <w:tcPr>
            <w:tcW w:w="683" w:type="dxa"/>
          </w:tcPr>
          <w:p w14:paraId="164358A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30AC45E0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5C0161F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C1908E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2777E95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28105FAA" w14:textId="77777777" w:rsidTr="00677D97">
        <w:tc>
          <w:tcPr>
            <w:tcW w:w="683" w:type="dxa"/>
          </w:tcPr>
          <w:p w14:paraId="0A86DEA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7319238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675EBD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14E51DE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34B9D4E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C67194B" w14:textId="77777777" w:rsidTr="00677D97">
        <w:tc>
          <w:tcPr>
            <w:tcW w:w="683" w:type="dxa"/>
          </w:tcPr>
          <w:p w14:paraId="1732BD6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1099A8B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71EA04B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9C4B07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9B264A0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C5BADA6" w14:textId="77777777" w:rsidTr="00677D97">
        <w:tc>
          <w:tcPr>
            <w:tcW w:w="683" w:type="dxa"/>
          </w:tcPr>
          <w:p w14:paraId="3A4208C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1258369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5D3295A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78A3B88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3BEAE7D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3329AB2D" w14:textId="77777777" w:rsidTr="00677D97">
        <w:tc>
          <w:tcPr>
            <w:tcW w:w="683" w:type="dxa"/>
          </w:tcPr>
          <w:p w14:paraId="04216E6F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1196437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4CA7B780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59377FF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135181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6EB5193E" w14:textId="77777777" w:rsidTr="00677D97">
        <w:tc>
          <w:tcPr>
            <w:tcW w:w="683" w:type="dxa"/>
          </w:tcPr>
          <w:p w14:paraId="6098AE1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5C5CADC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6A82C4C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5C4670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AB0613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235A94BF" w14:textId="77777777" w:rsidTr="00677D97">
        <w:tc>
          <w:tcPr>
            <w:tcW w:w="683" w:type="dxa"/>
          </w:tcPr>
          <w:p w14:paraId="349648A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046DDC2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05A3817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6CAA55A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5DA57E1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B2D1D7E" w14:textId="77777777" w:rsidTr="00677D97">
        <w:tc>
          <w:tcPr>
            <w:tcW w:w="683" w:type="dxa"/>
          </w:tcPr>
          <w:p w14:paraId="65092180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2A571B9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6ACA65D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71B2D2B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744A5AA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7EFEAC9" w14:textId="77777777" w:rsidTr="00677D97">
        <w:tc>
          <w:tcPr>
            <w:tcW w:w="683" w:type="dxa"/>
          </w:tcPr>
          <w:p w14:paraId="5CD115C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5C3D7D8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3E05CF7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7FF56BEF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053AB04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5524A11D" w14:textId="77777777" w:rsidTr="00677D97">
        <w:tc>
          <w:tcPr>
            <w:tcW w:w="683" w:type="dxa"/>
          </w:tcPr>
          <w:p w14:paraId="1A0EE82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48EBFBE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02C86F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6741AF3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5DEB4E0F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4BD57006" w14:textId="77777777" w:rsidTr="00677D97">
        <w:tc>
          <w:tcPr>
            <w:tcW w:w="683" w:type="dxa"/>
          </w:tcPr>
          <w:p w14:paraId="7945C6A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04E3BF5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302FC35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364F76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37429B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BECF6AF" w14:textId="77777777" w:rsidTr="00677D97">
        <w:tc>
          <w:tcPr>
            <w:tcW w:w="683" w:type="dxa"/>
          </w:tcPr>
          <w:p w14:paraId="5637864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2B26FB1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117B0B5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86E5FE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7D62A25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470C1D22" w14:textId="77777777" w:rsidTr="00677D97">
        <w:tc>
          <w:tcPr>
            <w:tcW w:w="683" w:type="dxa"/>
          </w:tcPr>
          <w:p w14:paraId="6CC066D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2C36736B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3FF6889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6FE2F5F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71025719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0978B5A1" w14:textId="77777777" w:rsidTr="00677D97">
        <w:tc>
          <w:tcPr>
            <w:tcW w:w="683" w:type="dxa"/>
          </w:tcPr>
          <w:p w14:paraId="36C67F9D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781A87D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2CDA5332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4EB66407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628499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6CAFD9C5" w14:textId="77777777" w:rsidTr="00677D97">
        <w:tc>
          <w:tcPr>
            <w:tcW w:w="683" w:type="dxa"/>
          </w:tcPr>
          <w:p w14:paraId="76DC88AC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05742E9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552D07E3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3B947AE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4A3C289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6CB7C39F" w14:textId="77777777" w:rsidTr="00677D97">
        <w:tc>
          <w:tcPr>
            <w:tcW w:w="683" w:type="dxa"/>
          </w:tcPr>
          <w:p w14:paraId="31425D18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59FA30C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6E2DC13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6C5B52E5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06880046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  <w:tr w:rsidR="00677D97" w:rsidRPr="009E3C7F" w14:paraId="177B5202" w14:textId="77777777" w:rsidTr="00677D97">
        <w:tc>
          <w:tcPr>
            <w:tcW w:w="683" w:type="dxa"/>
          </w:tcPr>
          <w:p w14:paraId="60D8AD0F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249" w:type="dxa"/>
          </w:tcPr>
          <w:p w14:paraId="737413DA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938" w:type="dxa"/>
          </w:tcPr>
          <w:p w14:paraId="472A989E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2610" w:type="dxa"/>
          </w:tcPr>
          <w:p w14:paraId="482DBA24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  <w:tc>
          <w:tcPr>
            <w:tcW w:w="3240" w:type="dxa"/>
          </w:tcPr>
          <w:p w14:paraId="1D4AE1A1" w14:textId="77777777" w:rsidR="00677D97" w:rsidRPr="009E3C7F" w:rsidRDefault="00677D97" w:rsidP="009E4E2C">
            <w:pPr>
              <w:rPr>
                <w:rFonts w:ascii="Georgia" w:hAnsi="Georgia"/>
              </w:rPr>
            </w:pPr>
          </w:p>
        </w:tc>
      </w:tr>
    </w:tbl>
    <w:p w14:paraId="0662B040" w14:textId="77777777" w:rsidR="00E12499" w:rsidRPr="00A7329D" w:rsidRDefault="00E12499" w:rsidP="00E12499">
      <w:pPr>
        <w:rPr>
          <w:rFonts w:ascii="Arial" w:hAnsi="Arial" w:cs="Arial"/>
          <w:b/>
          <w:sz w:val="32"/>
          <w:szCs w:val="32"/>
          <w:lang w:val="ro-RO"/>
        </w:rPr>
      </w:pPr>
    </w:p>
    <w:sectPr w:rsidR="00E12499" w:rsidRPr="00A7329D" w:rsidSect="00B91D4D">
      <w:headerReference w:type="default" r:id="rId8"/>
      <w:footerReference w:type="default" r:id="rId9"/>
      <w:pgSz w:w="11907" w:h="16840" w:code="9"/>
      <w:pgMar w:top="1418" w:right="992" w:bottom="993" w:left="1134" w:header="284" w:footer="2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0BA7E" w14:textId="77777777" w:rsidR="00C80642" w:rsidRDefault="00C80642">
      <w:r>
        <w:separator/>
      </w:r>
    </w:p>
  </w:endnote>
  <w:endnote w:type="continuationSeparator" w:id="0">
    <w:p w14:paraId="4A1B4D66" w14:textId="77777777" w:rsidR="00C80642" w:rsidRDefault="00C8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89F8" w14:textId="77777777" w:rsidR="00E14AD2" w:rsidRPr="007E0BAA" w:rsidRDefault="00E14AD2" w:rsidP="00E14AD2">
    <w:pPr>
      <w:rPr>
        <w:i/>
        <w:sz w:val="18"/>
        <w:szCs w:val="18"/>
        <w:lang w:val="it-IT"/>
      </w:rPr>
    </w:pPr>
    <w:r w:rsidRPr="007E0BAA">
      <w:rPr>
        <w:i/>
        <w:sz w:val="18"/>
        <w:szCs w:val="18"/>
      </w:rPr>
      <w:t xml:space="preserve">COLEGIUL TEHNIC “GEORGE BARIȚIU” </w:t>
    </w:r>
    <w:r w:rsidRPr="007E0BAA">
      <w:rPr>
        <w:i/>
        <w:sz w:val="18"/>
        <w:szCs w:val="18"/>
        <w:lang w:val="it-IT"/>
      </w:rPr>
      <w:t>BAIA MARE</w:t>
    </w:r>
  </w:p>
  <w:p w14:paraId="0D4BA199" w14:textId="77777777" w:rsidR="00E14AD2" w:rsidRPr="007E0BAA" w:rsidRDefault="00E14AD2" w:rsidP="00E14AD2">
    <w:pPr>
      <w:rPr>
        <w:i/>
        <w:sz w:val="18"/>
        <w:szCs w:val="18"/>
        <w:lang w:val="it-IT"/>
      </w:rPr>
    </w:pPr>
    <w:r w:rsidRPr="007E0BAA">
      <w:rPr>
        <w:i/>
        <w:sz w:val="18"/>
        <w:szCs w:val="18"/>
        <w:lang w:val="it-IT"/>
      </w:rPr>
      <w:t xml:space="preserve">str. </w:t>
    </w:r>
    <w:r>
      <w:rPr>
        <w:i/>
        <w:sz w:val="18"/>
        <w:szCs w:val="18"/>
        <w:lang w:val="it-IT"/>
      </w:rPr>
      <w:t>C</w:t>
    </w:r>
    <w:r w:rsidRPr="007E0BAA">
      <w:rPr>
        <w:i/>
        <w:sz w:val="18"/>
        <w:szCs w:val="18"/>
        <w:lang w:val="it-IT"/>
      </w:rPr>
      <w:t>ulturii, nr. 8</w:t>
    </w:r>
  </w:p>
  <w:p w14:paraId="29832E65" w14:textId="77777777" w:rsidR="00E14AD2" w:rsidRPr="007E0BAA" w:rsidRDefault="00E14AD2" w:rsidP="00E14AD2">
    <w:pPr>
      <w:pStyle w:val="Footer"/>
      <w:rPr>
        <w:i/>
        <w:sz w:val="18"/>
        <w:szCs w:val="18"/>
        <w:lang w:val="it-IT"/>
      </w:rPr>
    </w:pPr>
    <w:r w:rsidRPr="007E0BAA">
      <w:rPr>
        <w:i/>
        <w:sz w:val="18"/>
        <w:szCs w:val="18"/>
        <w:lang w:val="it-IT"/>
      </w:rPr>
      <w:t>tel. 0262223200, fax. 0262224513</w:t>
    </w:r>
  </w:p>
  <w:p w14:paraId="28979AEE" w14:textId="77777777" w:rsidR="00E14AD2" w:rsidRPr="007E0BAA" w:rsidRDefault="00E14AD2" w:rsidP="00E14AD2">
    <w:pPr>
      <w:rPr>
        <w:i/>
        <w:sz w:val="18"/>
        <w:szCs w:val="18"/>
        <w:lang w:val="it-IT"/>
      </w:rPr>
    </w:pPr>
    <w:r w:rsidRPr="007E0BAA">
      <w:rPr>
        <w:i/>
        <w:sz w:val="18"/>
        <w:szCs w:val="18"/>
        <w:lang w:val="it-IT"/>
      </w:rPr>
      <w:t>mail:georgebaritiu@yahoo.com</w:t>
    </w:r>
  </w:p>
  <w:p w14:paraId="5B1F65D0" w14:textId="77777777" w:rsidR="00E14AD2" w:rsidRPr="007E0BAA" w:rsidRDefault="00E14AD2" w:rsidP="00E14AD2">
    <w:pPr>
      <w:rPr>
        <w:i/>
        <w:sz w:val="18"/>
        <w:szCs w:val="18"/>
        <w:lang w:val="it-IT"/>
      </w:rPr>
    </w:pPr>
    <w:r w:rsidRPr="007E0BAA">
      <w:rPr>
        <w:i/>
        <w:sz w:val="18"/>
        <w:szCs w:val="18"/>
        <w:lang w:val="it-IT"/>
      </w:rPr>
      <w:t>www.georgebaritiu.ro</w:t>
    </w:r>
  </w:p>
  <w:p w14:paraId="5E91D618" w14:textId="77777777" w:rsidR="00E14AD2" w:rsidRDefault="00E14AD2">
    <w:pPr>
      <w:pStyle w:val="Footer"/>
    </w:pPr>
  </w:p>
  <w:p w14:paraId="1BCF4863" w14:textId="77777777" w:rsidR="007F42F2" w:rsidRDefault="007F4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377C3" w14:textId="77777777" w:rsidR="00C80642" w:rsidRDefault="00C80642">
      <w:r>
        <w:separator/>
      </w:r>
    </w:p>
  </w:footnote>
  <w:footnote w:type="continuationSeparator" w:id="0">
    <w:p w14:paraId="304B15CF" w14:textId="77777777" w:rsidR="00C80642" w:rsidRDefault="00C80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199"/>
    </w:tblGrid>
    <w:tr w:rsidR="00E16F46" w14:paraId="488C6F3D" w14:textId="77777777" w:rsidTr="00662AB0">
      <w:trPr>
        <w:trHeight w:val="1425"/>
      </w:trPr>
      <w:tc>
        <w:tcPr>
          <w:tcW w:w="11199" w:type="dxa"/>
          <w:tcBorders>
            <w:top w:val="nil"/>
            <w:left w:val="nil"/>
            <w:bottom w:val="nil"/>
            <w:right w:val="nil"/>
          </w:tcBorders>
        </w:tcPr>
        <w:p w14:paraId="3D897C5E" w14:textId="61F6503C" w:rsidR="00E16F46" w:rsidRPr="004D115C" w:rsidRDefault="00A9504D" w:rsidP="00E14AD2">
          <w:r>
            <w:rPr>
              <w:noProof/>
            </w:rPr>
            <w:drawing>
              <wp:anchor distT="0" distB="0" distL="114300" distR="114300" simplePos="0" relativeHeight="251667968" behindDoc="1" locked="0" layoutInCell="1" allowOverlap="1" wp14:anchorId="19B69638" wp14:editId="0EC7A291">
                <wp:simplePos x="0" y="0"/>
                <wp:positionH relativeFrom="column">
                  <wp:posOffset>2506980</wp:posOffset>
                </wp:positionH>
                <wp:positionV relativeFrom="paragraph">
                  <wp:posOffset>73660</wp:posOffset>
                </wp:positionV>
                <wp:extent cx="2468880" cy="643057"/>
                <wp:effectExtent l="0" t="0" r="7620" b="5080"/>
                <wp:wrapTight wrapText="bothSides">
                  <wp:wrapPolygon edited="0">
                    <wp:start x="0" y="0"/>
                    <wp:lineTo x="0" y="21130"/>
                    <wp:lineTo x="21500" y="21130"/>
                    <wp:lineTo x="21500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8880" cy="643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55D16">
            <w:rPr>
              <w:noProof/>
              <w:lang w:val="en-GB" w:eastAsia="en-GB"/>
            </w:rPr>
            <w:drawing>
              <wp:anchor distT="0" distB="0" distL="114300" distR="114300" simplePos="0" relativeHeight="251656704" behindDoc="1" locked="0" layoutInCell="1" allowOverlap="1" wp14:anchorId="71547387" wp14:editId="43DEF11F">
                <wp:simplePos x="0" y="0"/>
                <wp:positionH relativeFrom="column">
                  <wp:posOffset>225425</wp:posOffset>
                </wp:positionH>
                <wp:positionV relativeFrom="paragraph">
                  <wp:posOffset>38100</wp:posOffset>
                </wp:positionV>
                <wp:extent cx="1658620" cy="849630"/>
                <wp:effectExtent l="19050" t="0" r="0" b="0"/>
                <wp:wrapTight wrapText="bothSides">
                  <wp:wrapPolygon edited="0">
                    <wp:start x="-248" y="0"/>
                    <wp:lineTo x="-248" y="21309"/>
                    <wp:lineTo x="21583" y="21309"/>
                    <wp:lineTo x="21583" y="0"/>
                    <wp:lineTo x="-248" y="0"/>
                  </wp:wrapPolygon>
                </wp:wrapTight>
                <wp:docPr id="10" name="Picture 3" descr="C:\Users\Admin\Desktop\image_galler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dmin\Desktop\image_galler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849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662AB0">
            <w:rPr>
              <w:noProof/>
              <w:lang w:val="en-GB" w:eastAsia="en-GB"/>
            </w:rPr>
            <w:drawing>
              <wp:anchor distT="0" distB="0" distL="114300" distR="114300" simplePos="0" relativeHeight="251666944" behindDoc="1" locked="0" layoutInCell="1" allowOverlap="1" wp14:anchorId="11D186F3" wp14:editId="4DF2B97F">
                <wp:simplePos x="0" y="0"/>
                <wp:positionH relativeFrom="column">
                  <wp:posOffset>5892800</wp:posOffset>
                </wp:positionH>
                <wp:positionV relativeFrom="paragraph">
                  <wp:posOffset>-154305</wp:posOffset>
                </wp:positionV>
                <wp:extent cx="1031875" cy="811530"/>
                <wp:effectExtent l="19050" t="0" r="0" b="0"/>
                <wp:wrapTight wrapText="bothSides">
                  <wp:wrapPolygon edited="0">
                    <wp:start x="-399" y="0"/>
                    <wp:lineTo x="-399" y="21296"/>
                    <wp:lineTo x="21534" y="21296"/>
                    <wp:lineTo x="21534" y="0"/>
                    <wp:lineTo x="-399" y="0"/>
                  </wp:wrapPolygon>
                </wp:wrapTight>
                <wp:docPr id="11" name="Imagine 6" descr="sigla bu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6" descr="sigla bu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811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E74F94A" w14:textId="5A4A28A6" w:rsidR="00E16F46" w:rsidRPr="004D115C" w:rsidRDefault="00E16F46" w:rsidP="00691509"/>
      </w:tc>
    </w:tr>
  </w:tbl>
  <w:p w14:paraId="4E944B74" w14:textId="77777777" w:rsidR="000A0DF9" w:rsidRDefault="000A0D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818"/>
    <w:multiLevelType w:val="hybridMultilevel"/>
    <w:tmpl w:val="F460D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FE2"/>
    <w:multiLevelType w:val="hybridMultilevel"/>
    <w:tmpl w:val="0BC8524A"/>
    <w:lvl w:ilvl="0" w:tplc="6A6E6E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73C68"/>
    <w:multiLevelType w:val="hybridMultilevel"/>
    <w:tmpl w:val="2A06A498"/>
    <w:lvl w:ilvl="0" w:tplc="6A6E6E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40237"/>
    <w:multiLevelType w:val="hybridMultilevel"/>
    <w:tmpl w:val="4A9A5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526BA"/>
    <w:multiLevelType w:val="hybridMultilevel"/>
    <w:tmpl w:val="F2AA1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9285C"/>
    <w:multiLevelType w:val="hybridMultilevel"/>
    <w:tmpl w:val="188AAD28"/>
    <w:lvl w:ilvl="0" w:tplc="6A6E6E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36F0C"/>
    <w:multiLevelType w:val="hybridMultilevel"/>
    <w:tmpl w:val="C9F2F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30DBB"/>
    <w:multiLevelType w:val="hybridMultilevel"/>
    <w:tmpl w:val="7A3CC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E31E5"/>
    <w:multiLevelType w:val="hybridMultilevel"/>
    <w:tmpl w:val="D2AEEEC8"/>
    <w:lvl w:ilvl="0" w:tplc="6A6E6E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25FC9"/>
    <w:multiLevelType w:val="hybridMultilevel"/>
    <w:tmpl w:val="10DE6E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34B6C"/>
    <w:multiLevelType w:val="hybridMultilevel"/>
    <w:tmpl w:val="2D1A8C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5706049">
    <w:abstractNumId w:val="10"/>
  </w:num>
  <w:num w:numId="2" w16cid:durableId="945232209">
    <w:abstractNumId w:val="3"/>
  </w:num>
  <w:num w:numId="3" w16cid:durableId="989407221">
    <w:abstractNumId w:val="6"/>
  </w:num>
  <w:num w:numId="4" w16cid:durableId="833372136">
    <w:abstractNumId w:val="0"/>
  </w:num>
  <w:num w:numId="5" w16cid:durableId="1231843728">
    <w:abstractNumId w:val="9"/>
  </w:num>
  <w:num w:numId="6" w16cid:durableId="1682733565">
    <w:abstractNumId w:val="4"/>
  </w:num>
  <w:num w:numId="7" w16cid:durableId="1123427921">
    <w:abstractNumId w:val="7"/>
  </w:num>
  <w:num w:numId="8" w16cid:durableId="1718509866">
    <w:abstractNumId w:val="1"/>
  </w:num>
  <w:num w:numId="9" w16cid:durableId="203492003">
    <w:abstractNumId w:val="8"/>
  </w:num>
  <w:num w:numId="10" w16cid:durableId="1921593552">
    <w:abstractNumId w:val="2"/>
  </w:num>
  <w:num w:numId="11" w16cid:durableId="2002539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 style="mso-wrap-style:none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D7"/>
    <w:rsid w:val="00047052"/>
    <w:rsid w:val="00053BFB"/>
    <w:rsid w:val="000576B3"/>
    <w:rsid w:val="00063D3F"/>
    <w:rsid w:val="00075BE0"/>
    <w:rsid w:val="000A0DF9"/>
    <w:rsid w:val="000D6FAF"/>
    <w:rsid w:val="0010247A"/>
    <w:rsid w:val="00107345"/>
    <w:rsid w:val="00123C4E"/>
    <w:rsid w:val="001248DC"/>
    <w:rsid w:val="0013381A"/>
    <w:rsid w:val="00137079"/>
    <w:rsid w:val="00145227"/>
    <w:rsid w:val="00173B9C"/>
    <w:rsid w:val="001B4FA4"/>
    <w:rsid w:val="00200541"/>
    <w:rsid w:val="00241FBA"/>
    <w:rsid w:val="00252B68"/>
    <w:rsid w:val="00260F18"/>
    <w:rsid w:val="00266C07"/>
    <w:rsid w:val="002A18FB"/>
    <w:rsid w:val="002A763D"/>
    <w:rsid w:val="00314EF6"/>
    <w:rsid w:val="0032428B"/>
    <w:rsid w:val="00334F3B"/>
    <w:rsid w:val="00366406"/>
    <w:rsid w:val="00386CAD"/>
    <w:rsid w:val="003931E8"/>
    <w:rsid w:val="003A480A"/>
    <w:rsid w:val="003A75C2"/>
    <w:rsid w:val="003A7F6F"/>
    <w:rsid w:val="003B007C"/>
    <w:rsid w:val="003B5E6E"/>
    <w:rsid w:val="003C2559"/>
    <w:rsid w:val="003D6192"/>
    <w:rsid w:val="003E252F"/>
    <w:rsid w:val="0040033E"/>
    <w:rsid w:val="00400D5F"/>
    <w:rsid w:val="00423792"/>
    <w:rsid w:val="00450ECD"/>
    <w:rsid w:val="00455D16"/>
    <w:rsid w:val="004B4E63"/>
    <w:rsid w:val="004D115C"/>
    <w:rsid w:val="00526BB0"/>
    <w:rsid w:val="005436D9"/>
    <w:rsid w:val="00547EFF"/>
    <w:rsid w:val="0056014A"/>
    <w:rsid w:val="0057609A"/>
    <w:rsid w:val="00596740"/>
    <w:rsid w:val="005A08EB"/>
    <w:rsid w:val="005D0A9F"/>
    <w:rsid w:val="005F1A5D"/>
    <w:rsid w:val="006109D7"/>
    <w:rsid w:val="006205F6"/>
    <w:rsid w:val="00621857"/>
    <w:rsid w:val="00662AB0"/>
    <w:rsid w:val="00677D97"/>
    <w:rsid w:val="0068335E"/>
    <w:rsid w:val="00691509"/>
    <w:rsid w:val="006A494D"/>
    <w:rsid w:val="006C0C6D"/>
    <w:rsid w:val="00723C82"/>
    <w:rsid w:val="00741EAF"/>
    <w:rsid w:val="00742D29"/>
    <w:rsid w:val="007502D1"/>
    <w:rsid w:val="007D37A5"/>
    <w:rsid w:val="007F42F2"/>
    <w:rsid w:val="0086756B"/>
    <w:rsid w:val="00890091"/>
    <w:rsid w:val="008D3253"/>
    <w:rsid w:val="00931C02"/>
    <w:rsid w:val="009461C2"/>
    <w:rsid w:val="00955FA7"/>
    <w:rsid w:val="00991259"/>
    <w:rsid w:val="009B2818"/>
    <w:rsid w:val="009C39BA"/>
    <w:rsid w:val="009C4661"/>
    <w:rsid w:val="009E4B3A"/>
    <w:rsid w:val="009F665A"/>
    <w:rsid w:val="00A034BF"/>
    <w:rsid w:val="00A36990"/>
    <w:rsid w:val="00A36EE4"/>
    <w:rsid w:val="00A7329D"/>
    <w:rsid w:val="00A91D28"/>
    <w:rsid w:val="00A9504D"/>
    <w:rsid w:val="00B223B7"/>
    <w:rsid w:val="00B430AF"/>
    <w:rsid w:val="00B7744D"/>
    <w:rsid w:val="00B91D4D"/>
    <w:rsid w:val="00B9272C"/>
    <w:rsid w:val="00BB5EE6"/>
    <w:rsid w:val="00BC362E"/>
    <w:rsid w:val="00BE101C"/>
    <w:rsid w:val="00BE3EAA"/>
    <w:rsid w:val="00C12769"/>
    <w:rsid w:val="00C32FA4"/>
    <w:rsid w:val="00C60AD7"/>
    <w:rsid w:val="00C80642"/>
    <w:rsid w:val="00C85AFB"/>
    <w:rsid w:val="00CE0506"/>
    <w:rsid w:val="00D1180C"/>
    <w:rsid w:val="00D1219E"/>
    <w:rsid w:val="00D14CE2"/>
    <w:rsid w:val="00D3120F"/>
    <w:rsid w:val="00D42AEC"/>
    <w:rsid w:val="00DA3491"/>
    <w:rsid w:val="00DC53F3"/>
    <w:rsid w:val="00DC61CB"/>
    <w:rsid w:val="00DD5DAB"/>
    <w:rsid w:val="00E12499"/>
    <w:rsid w:val="00E14AD2"/>
    <w:rsid w:val="00E16F46"/>
    <w:rsid w:val="00E2502E"/>
    <w:rsid w:val="00E33155"/>
    <w:rsid w:val="00E96003"/>
    <w:rsid w:val="00EA444D"/>
    <w:rsid w:val="00EE47FB"/>
    <w:rsid w:val="00EE53C3"/>
    <w:rsid w:val="00F178E7"/>
    <w:rsid w:val="00F30E6D"/>
    <w:rsid w:val="00F42B60"/>
    <w:rsid w:val="00F52F2A"/>
    <w:rsid w:val="00F611E6"/>
    <w:rsid w:val="00F71A4F"/>
    <w:rsid w:val="00F774C4"/>
    <w:rsid w:val="00F77E60"/>
    <w:rsid w:val="00F874C6"/>
    <w:rsid w:val="00F94A68"/>
    <w:rsid w:val="00FC7A14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 stroke="f">
      <v:fill color="white"/>
      <v:stroke on="f"/>
      <v:textbox style="mso-fit-shape-to-text:t"/>
    </o:shapedefaults>
    <o:shapelayout v:ext="edit">
      <o:idmap v:ext="edit" data="2"/>
    </o:shapelayout>
  </w:shapeDefaults>
  <w:decimalSymbol w:val="."/>
  <w:listSeparator w:val=","/>
  <w14:docId w14:val="57098433"/>
  <w15:docId w15:val="{F035B0AF-A8D1-4B4C-8921-8002BAAC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9D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247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09D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0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C61C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C61CB"/>
    <w:rPr>
      <w:vertAlign w:val="superscript"/>
    </w:rPr>
  </w:style>
  <w:style w:type="paragraph" w:styleId="Footer">
    <w:name w:val="footer"/>
    <w:basedOn w:val="Normal"/>
    <w:link w:val="FooterChar"/>
    <w:uiPriority w:val="99"/>
    <w:rsid w:val="00DC61C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E12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11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E2502E"/>
    <w:pPr>
      <w:spacing w:before="100" w:beforeAutospacing="1" w:after="100" w:afterAutospacing="1"/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14AD2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14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AD2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3707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0247A"/>
    <w:rPr>
      <w:rFonts w:ascii="Cambria" w:hAnsi="Cambria"/>
      <w:b/>
      <w:bCs/>
      <w:color w:val="4F81BD"/>
      <w:sz w:val="26"/>
      <w:szCs w:val="26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achinde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1208</Words>
  <Characters>6891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COLEGIUL</vt:lpstr>
      <vt:lpstr>COLEGIUL</vt:lpstr>
    </vt:vector>
  </TitlesOfParts>
  <Company>MSHOME</Company>
  <LinksUpToDate>false</LinksUpToDate>
  <CharactersWithSpaces>8083</CharactersWithSpaces>
  <SharedDoc>false</SharedDoc>
  <HLinks>
    <vt:vector size="6" baseType="variant">
      <vt:variant>
        <vt:i4>6094923</vt:i4>
      </vt:variant>
      <vt:variant>
        <vt:i4>-1</vt:i4>
      </vt:variant>
      <vt:variant>
        <vt:i4>2060</vt:i4>
      </vt:variant>
      <vt:variant>
        <vt:i4>1</vt:i4>
      </vt:variant>
      <vt:variant>
        <vt:lpwstr>http://cnred.edu.ro/logo/mecs.png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COLEGIUL</dc:title>
  <dc:creator>Cdi</dc:creator>
  <cp:lastModifiedBy>danielachinde@gmail.com</cp:lastModifiedBy>
  <cp:revision>3</cp:revision>
  <cp:lastPrinted>2019-10-09T19:16:00Z</cp:lastPrinted>
  <dcterms:created xsi:type="dcterms:W3CDTF">2022-11-26T19:31:00Z</dcterms:created>
  <dcterms:modified xsi:type="dcterms:W3CDTF">2023-01-25T09:28:00Z</dcterms:modified>
</cp:coreProperties>
</file>